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357EE" w14:textId="77777777" w:rsidR="008C2B60" w:rsidRPr="00D74D12" w:rsidRDefault="008C2B60" w:rsidP="008C2B6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74D12">
        <w:rPr>
          <w:rFonts w:ascii="Times New Roman" w:hAnsi="Times New Roman" w:cs="Times New Roman"/>
          <w:b/>
          <w:bCs/>
          <w:sz w:val="44"/>
          <w:szCs w:val="44"/>
        </w:rPr>
        <w:t>South Australia</w:t>
      </w:r>
    </w:p>
    <w:p w14:paraId="5F017C93" w14:textId="0384C52E" w:rsidR="008C2B60" w:rsidRPr="00164D86" w:rsidRDefault="00852799" w:rsidP="008C2B6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Environment, Resources and Development Court (Native Title) Rules 2001</w:t>
      </w:r>
    </w:p>
    <w:p w14:paraId="783D1859" w14:textId="71751117" w:rsidR="00504541" w:rsidRDefault="00504541" w:rsidP="008C2B6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</w:p>
    <w:p w14:paraId="3751CEF5" w14:textId="77777777" w:rsidR="00D74D12" w:rsidRPr="00D74D12" w:rsidRDefault="00D74D12" w:rsidP="00D74D1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4D12">
        <w:rPr>
          <w:rFonts w:ascii="Times New Roman" w:hAnsi="Times New Roman" w:cs="Times New Roman"/>
          <w:b/>
          <w:bCs/>
          <w:sz w:val="32"/>
          <w:szCs w:val="32"/>
        </w:rPr>
        <w:t>SCHEDULE 1</w:t>
      </w:r>
      <w:r w:rsidRPr="00D74D12">
        <w:rPr>
          <w:rFonts w:ascii="Times New Roman" w:hAnsi="Times New Roman" w:cs="Times New Roman"/>
          <w:sz w:val="32"/>
          <w:szCs w:val="32"/>
        </w:rPr>
        <w:t>—</w:t>
      </w:r>
      <w:r w:rsidRPr="00D74D12">
        <w:rPr>
          <w:rFonts w:ascii="Times New Roman" w:hAnsi="Times New Roman" w:cs="Times New Roman"/>
          <w:b/>
          <w:bCs/>
          <w:sz w:val="32"/>
          <w:szCs w:val="32"/>
        </w:rPr>
        <w:t>FORMS</w:t>
      </w:r>
    </w:p>
    <w:p w14:paraId="331D9B10" w14:textId="59A9AF1E" w:rsidR="00D74D12" w:rsidRDefault="00D74D12" w:rsidP="008C2B6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</w:p>
    <w:p w14:paraId="2FE27D69" w14:textId="20992F8A" w:rsidR="00D74D12" w:rsidRDefault="00D74D12" w:rsidP="00D74D12">
      <w:pPr>
        <w:pStyle w:val="IndentedPara"/>
        <w:spacing w:before="0"/>
        <w:ind w:left="0"/>
        <w:rPr>
          <w:rFonts w:ascii="Times New Roman Bold" w:hAnsi="Times New Roman Bold"/>
          <w:b/>
          <w:bCs/>
          <w:sz w:val="24"/>
        </w:rPr>
      </w:pPr>
      <w:r>
        <w:rPr>
          <w:rFonts w:ascii="Times New Roman Bold" w:hAnsi="Times New Roman Bold"/>
          <w:b/>
          <w:bCs/>
          <w:sz w:val="24"/>
        </w:rPr>
        <w:t>Schedule 1</w:t>
      </w:r>
      <w:r>
        <w:rPr>
          <w:rFonts w:ascii="Times New Roman Bold" w:hAnsi="Times New Roman Bold" w:cs="Times New Roman Bold"/>
          <w:b/>
          <w:bCs/>
          <w:sz w:val="24"/>
        </w:rPr>
        <w:t>—</w:t>
      </w:r>
      <w:r>
        <w:rPr>
          <w:rFonts w:ascii="Times New Roman Bold" w:hAnsi="Times New Roman Bold"/>
          <w:b/>
          <w:bCs/>
          <w:sz w:val="24"/>
        </w:rPr>
        <w:t xml:space="preserve">Forms dated </w:t>
      </w:r>
      <w:r w:rsidR="00852799">
        <w:rPr>
          <w:rFonts w:ascii="Times New Roman Bold" w:hAnsi="Times New Roman Bold"/>
          <w:b/>
          <w:bCs/>
          <w:sz w:val="24"/>
        </w:rPr>
        <w:t>8</w:t>
      </w:r>
      <w:r w:rsidR="00CB49E4">
        <w:rPr>
          <w:rFonts w:ascii="Times New Roman Bold" w:hAnsi="Times New Roman Bold"/>
          <w:b/>
          <w:bCs/>
          <w:sz w:val="24"/>
        </w:rPr>
        <w:t xml:space="preserve"> May </w:t>
      </w:r>
      <w:r>
        <w:rPr>
          <w:rFonts w:ascii="Times New Roman Bold" w:hAnsi="Times New Roman Bold"/>
          <w:b/>
          <w:bCs/>
          <w:sz w:val="24"/>
        </w:rPr>
        <w:t>2020:</w:t>
      </w:r>
    </w:p>
    <w:p w14:paraId="1EF1E36A" w14:textId="77777777" w:rsidR="00D74D12" w:rsidRDefault="00D74D12" w:rsidP="00D74D12">
      <w:pPr>
        <w:pStyle w:val="IndentedPara"/>
        <w:spacing w:before="0"/>
        <w:ind w:left="0"/>
        <w:rPr>
          <w:rFonts w:ascii="Times New Roman Bold" w:hAnsi="Times New Roman Bold"/>
          <w:b/>
          <w:bCs/>
          <w:sz w:val="24"/>
        </w:rPr>
      </w:pPr>
    </w:p>
    <w:p w14:paraId="40AE0AD0" w14:textId="19A99AF6" w:rsidR="00D74D12" w:rsidRDefault="00D74D12" w:rsidP="00D74D12">
      <w:pPr>
        <w:pStyle w:val="IndentedPara"/>
        <w:spacing w:before="0"/>
        <w:ind w:left="0"/>
        <w:rPr>
          <w:rFonts w:ascii="Times New Roman Bold" w:hAnsi="Times New Roman Bold"/>
          <w:b/>
          <w:bCs/>
          <w:sz w:val="24"/>
        </w:rPr>
      </w:pPr>
      <w:r>
        <w:rPr>
          <w:rFonts w:ascii="Times New Roman Bold" w:hAnsi="Times New Roman Bold"/>
          <w:b/>
          <w:bCs/>
          <w:sz w:val="24"/>
        </w:rPr>
        <w:t>1.</w:t>
      </w:r>
      <w:r>
        <w:rPr>
          <w:rFonts w:ascii="Times New Roman Bold" w:hAnsi="Times New Roman Bold"/>
          <w:b/>
          <w:bCs/>
          <w:sz w:val="24"/>
        </w:rPr>
        <w:tab/>
        <w:t>come</w:t>
      </w:r>
      <w:r w:rsidR="00852799">
        <w:rPr>
          <w:rFonts w:ascii="Times New Roman Bold" w:hAnsi="Times New Roman Bold"/>
          <w:b/>
          <w:bCs/>
          <w:sz w:val="24"/>
        </w:rPr>
        <w:t xml:space="preserve"> into effect by Amendment No. 1</w:t>
      </w:r>
      <w:r>
        <w:rPr>
          <w:rFonts w:ascii="Times New Roman Bold" w:hAnsi="Times New Roman Bold"/>
          <w:b/>
          <w:bCs/>
          <w:sz w:val="24"/>
        </w:rPr>
        <w:t xml:space="preserve"> </w:t>
      </w:r>
      <w:r w:rsidRPr="00822177">
        <w:rPr>
          <w:rFonts w:ascii="Times New Roman Bold" w:hAnsi="Times New Roman Bold"/>
          <w:b/>
          <w:bCs/>
          <w:sz w:val="24"/>
        </w:rPr>
        <w:t>(Government Gazette</w:t>
      </w:r>
      <w:r w:rsidR="00CB49E4">
        <w:rPr>
          <w:rFonts w:ascii="Times New Roman Bold" w:hAnsi="Times New Roman Bold"/>
          <w:b/>
          <w:bCs/>
          <w:sz w:val="24"/>
        </w:rPr>
        <w:t xml:space="preserve"> 14 May 2020</w:t>
      </w:r>
      <w:r w:rsidRPr="00CB49E4">
        <w:rPr>
          <w:rFonts w:ascii="Times New Roman Bold" w:hAnsi="Times New Roman Bold"/>
          <w:b/>
          <w:bCs/>
          <w:sz w:val="24"/>
        </w:rPr>
        <w:t>,</w:t>
      </w:r>
      <w:r w:rsidR="00653B7D">
        <w:rPr>
          <w:rFonts w:ascii="Times New Roman Bold" w:hAnsi="Times New Roman Bold"/>
          <w:b/>
          <w:bCs/>
          <w:sz w:val="24"/>
        </w:rPr>
        <w:t xml:space="preserve"> p.1059</w:t>
      </w:r>
      <w:r w:rsidRPr="00822177">
        <w:rPr>
          <w:rFonts w:ascii="Times New Roman Bold" w:hAnsi="Times New Roman Bold"/>
          <w:b/>
          <w:bCs/>
          <w:sz w:val="24"/>
        </w:rPr>
        <w:t>)</w:t>
      </w:r>
    </w:p>
    <w:p w14:paraId="6FE194F7" w14:textId="71A69132" w:rsidR="00D74D12" w:rsidRDefault="00D74D12" w:rsidP="00D74D12">
      <w:pPr>
        <w:pStyle w:val="IndentedPara"/>
        <w:spacing w:before="0"/>
        <w:ind w:left="0"/>
        <w:rPr>
          <w:rFonts w:ascii="Times New Roman Bold" w:hAnsi="Times New Roman Bold"/>
          <w:b/>
          <w:bCs/>
          <w:sz w:val="24"/>
        </w:rPr>
      </w:pPr>
      <w:r>
        <w:rPr>
          <w:rFonts w:ascii="Times New Roman Bold" w:hAnsi="Times New Roman Bold"/>
          <w:b/>
          <w:bCs/>
          <w:sz w:val="24"/>
        </w:rPr>
        <w:t>2.</w:t>
      </w:r>
      <w:r>
        <w:rPr>
          <w:rFonts w:ascii="Times New Roman Bold" w:hAnsi="Times New Roman Bold"/>
          <w:b/>
          <w:bCs/>
          <w:sz w:val="24"/>
        </w:rPr>
        <w:tab/>
        <w:t xml:space="preserve">come into operation on </w:t>
      </w:r>
      <w:r w:rsidR="00CB49E4">
        <w:rPr>
          <w:rFonts w:ascii="Times New Roman Bold" w:hAnsi="Times New Roman Bold"/>
          <w:b/>
          <w:bCs/>
          <w:sz w:val="24"/>
        </w:rPr>
        <w:t xml:space="preserve">18 May </w:t>
      </w:r>
      <w:r>
        <w:rPr>
          <w:rFonts w:ascii="Times New Roman Bold" w:hAnsi="Times New Roman Bold"/>
          <w:b/>
          <w:bCs/>
          <w:sz w:val="24"/>
        </w:rPr>
        <w:t>2020</w:t>
      </w:r>
    </w:p>
    <w:p w14:paraId="34C32AC1" w14:textId="0A6E82F5" w:rsidR="00D74D12" w:rsidRDefault="00D74D12" w:rsidP="00D74D12">
      <w:pPr>
        <w:tabs>
          <w:tab w:val="left" w:pos="851"/>
          <w:tab w:val="left" w:pos="1276"/>
          <w:tab w:val="left" w:pos="2126"/>
        </w:tabs>
        <w:ind w:left="851" w:hanging="851"/>
        <w:rPr>
          <w:rFonts w:ascii="Times New Roman Bold" w:hAnsi="Times New Roman Bold"/>
          <w:b/>
          <w:bCs/>
          <w:sz w:val="24"/>
        </w:rPr>
      </w:pPr>
      <w:r>
        <w:rPr>
          <w:rFonts w:ascii="Times New Roman Bold" w:hAnsi="Times New Roman Bold"/>
          <w:b/>
          <w:bCs/>
          <w:sz w:val="24"/>
        </w:rPr>
        <w:t>3.</w:t>
      </w:r>
      <w:r>
        <w:rPr>
          <w:rFonts w:ascii="Times New Roman Bold" w:hAnsi="Times New Roman Bold"/>
          <w:b/>
          <w:bCs/>
          <w:sz w:val="24"/>
        </w:rPr>
        <w:tab/>
        <w:t>relate to t</w:t>
      </w:r>
      <w:r w:rsidRPr="00D74D12">
        <w:rPr>
          <w:rFonts w:ascii="Times New Roman Bold" w:hAnsi="Times New Roman Bold"/>
          <w:b/>
          <w:bCs/>
          <w:sz w:val="24"/>
        </w:rPr>
        <w:t xml:space="preserve">he </w:t>
      </w:r>
      <w:r w:rsidR="00852799">
        <w:rPr>
          <w:rFonts w:ascii="Times New Roman Bold" w:hAnsi="Times New Roman Bold"/>
          <w:b/>
          <w:bCs/>
          <w:sz w:val="24"/>
        </w:rPr>
        <w:t xml:space="preserve">Environment, Resources and Development Court (Native Title) Rules 2001 dated 6 September 2001, that came </w:t>
      </w:r>
      <w:r w:rsidR="00924C83">
        <w:rPr>
          <w:rFonts w:ascii="Times New Roman Bold" w:hAnsi="Times New Roman Bold"/>
          <w:b/>
          <w:bCs/>
          <w:sz w:val="24"/>
        </w:rPr>
        <w:t>into operation on 20 September 2001</w:t>
      </w:r>
      <w:r w:rsidRPr="00D74D12">
        <w:rPr>
          <w:rFonts w:ascii="Times New Roman Bold" w:hAnsi="Times New Roman Bold"/>
          <w:b/>
          <w:bCs/>
          <w:sz w:val="24"/>
        </w:rPr>
        <w:t xml:space="preserve"> (South Australian Government G</w:t>
      </w:r>
      <w:r w:rsidR="00924C83">
        <w:rPr>
          <w:rFonts w:ascii="Times New Roman Bold" w:hAnsi="Times New Roman Bold"/>
          <w:b/>
          <w:bCs/>
          <w:sz w:val="24"/>
        </w:rPr>
        <w:t>azette, 20 September 2001, p. 4221).</w:t>
      </w:r>
    </w:p>
    <w:p w14:paraId="3FA14D42" w14:textId="77777777" w:rsidR="001B47CF" w:rsidRPr="00D74D12" w:rsidRDefault="001B47CF" w:rsidP="00D74D12">
      <w:pPr>
        <w:tabs>
          <w:tab w:val="left" w:pos="851"/>
          <w:tab w:val="left" w:pos="1276"/>
          <w:tab w:val="left" w:pos="2126"/>
        </w:tabs>
        <w:ind w:left="851" w:hanging="851"/>
        <w:rPr>
          <w:rFonts w:ascii="Times New Roman Bold" w:hAnsi="Times New Roman Bold"/>
          <w:b/>
          <w:bCs/>
          <w:sz w:val="24"/>
        </w:rPr>
      </w:pPr>
    </w:p>
    <w:p w14:paraId="541341C4" w14:textId="198A5712" w:rsidR="002E6E8D" w:rsidRDefault="002E6E8D" w:rsidP="001B4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</w:pPr>
      <w:bookmarkStart w:id="0" w:name="_Hlk36456160"/>
      <w:r w:rsidRPr="002E6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  <w:t>Index of Forms</w:t>
      </w:r>
    </w:p>
    <w:p w14:paraId="6B3B1937" w14:textId="0AA3BD6B" w:rsidR="00F57A00" w:rsidRDefault="00F57A00" w:rsidP="001B4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</w:pPr>
    </w:p>
    <w:p w14:paraId="46A671B6" w14:textId="77777777" w:rsidR="00245BB5" w:rsidRDefault="00245BB5" w:rsidP="001B4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</w:pPr>
      <w:bookmarkStart w:id="1" w:name="_GoBack"/>
      <w:bookmarkEnd w:id="1"/>
    </w:p>
    <w:p w14:paraId="7F3AF402" w14:textId="69576702" w:rsidR="00F57A00" w:rsidRPr="001B47CF" w:rsidRDefault="00F57A00" w:rsidP="001B47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</w:pPr>
      <w:r w:rsidRPr="001B4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Form 1N Cla</w:t>
      </w:r>
      <w:r w:rsidRPr="001B4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im – Native Title Compensation</w:t>
      </w:r>
    </w:p>
    <w:p w14:paraId="13AFF008" w14:textId="3EE77EAD" w:rsidR="00F57A00" w:rsidRPr="001B47CF" w:rsidRDefault="00F57A00" w:rsidP="001B47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</w:pPr>
      <w:r w:rsidRPr="001B4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Form 2AH Originating Application – Native Title Dec</w:t>
      </w:r>
      <w:r w:rsidR="001B4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laration Claimant Application</w:t>
      </w:r>
    </w:p>
    <w:p w14:paraId="5F982DC2" w14:textId="7B1389B1" w:rsidR="00F57A00" w:rsidRPr="001B47CF" w:rsidRDefault="00F57A00" w:rsidP="001B47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</w:pPr>
      <w:r w:rsidRPr="001B4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Form 2AI Originating Application – Native Title Declaration Non-Claimant Appli</w:t>
      </w:r>
      <w:r w:rsidRPr="001B4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cation</w:t>
      </w:r>
    </w:p>
    <w:p w14:paraId="6C2056EC" w14:textId="305E8C0E" w:rsidR="00F57A00" w:rsidRPr="001B47CF" w:rsidRDefault="00F57A00" w:rsidP="001B47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</w:pPr>
      <w:r w:rsidRPr="001B4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Form 2AJ Originating Application – Summary Determination Authorising Op</w:t>
      </w:r>
      <w:r w:rsidRPr="001B4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erations on Native Title Land</w:t>
      </w:r>
    </w:p>
    <w:p w14:paraId="2FB387B5" w14:textId="4DE52545" w:rsidR="00F57A00" w:rsidRPr="001B47CF" w:rsidRDefault="00F57A00" w:rsidP="001B47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</w:pPr>
      <w:r w:rsidRPr="001B4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Form 2AK Originating Application</w:t>
      </w:r>
      <w:r w:rsidRPr="001B4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 xml:space="preserve"> – Native Title Determination</w:t>
      </w:r>
    </w:p>
    <w:p w14:paraId="1569FADB" w14:textId="3DD8D761" w:rsidR="00F57A00" w:rsidRPr="001B47CF" w:rsidRDefault="00F57A00" w:rsidP="001B47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</w:pPr>
      <w:r w:rsidRPr="001B4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Form 13 Statutory Declaration</w:t>
      </w:r>
    </w:p>
    <w:p w14:paraId="1DC95DB5" w14:textId="25D405D2" w:rsidR="00F57A00" w:rsidRPr="001B47CF" w:rsidRDefault="00F57A00" w:rsidP="001B47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</w:pPr>
      <w:r w:rsidRPr="001B4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Form 25 Notice of Change of Address for Serv</w:t>
      </w:r>
      <w:r w:rsidRPr="001B4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ice</w:t>
      </w:r>
    </w:p>
    <w:p w14:paraId="0FBBE7C7" w14:textId="1D00E7A1" w:rsidR="00F57A00" w:rsidRDefault="00F57A00" w:rsidP="001B47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</w:pPr>
      <w:r w:rsidRPr="001B4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Form 77N Interlocuto</w:t>
      </w:r>
      <w:r w:rsidRPr="001B4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ry Application – Native Title</w:t>
      </w:r>
    </w:p>
    <w:p w14:paraId="46C2BC1E" w14:textId="5DF49277" w:rsidR="00245BB5" w:rsidRPr="001B47CF" w:rsidRDefault="00245BB5" w:rsidP="001B47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AU"/>
        </w:rPr>
        <w:t>Form 77O Schedule to Interlocutory Application – Native Title (ERD)</w:t>
      </w:r>
    </w:p>
    <w:p w14:paraId="369EE50A" w14:textId="08C590B2" w:rsidR="00F57A00" w:rsidRDefault="00F57A00" w:rsidP="00CB49E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AU"/>
        </w:rPr>
      </w:pPr>
    </w:p>
    <w:p w14:paraId="0F530398" w14:textId="77777777" w:rsidR="00924C83" w:rsidRPr="00924C83" w:rsidRDefault="00924C83" w:rsidP="00F57A00"/>
    <w:bookmarkEnd w:id="0"/>
    <w:sectPr w:rsidR="00924C83" w:rsidRPr="00924C83" w:rsidSect="00653FEC">
      <w:footerReference w:type="default" r:id="rId8"/>
      <w:pgSz w:w="12240" w:h="15840"/>
      <w:pgMar w:top="720" w:right="720" w:bottom="720" w:left="720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FE97C" w14:textId="77777777" w:rsidR="00924C83" w:rsidRDefault="00924C83" w:rsidP="0068502E">
      <w:pPr>
        <w:spacing w:after="0" w:line="240" w:lineRule="auto"/>
      </w:pPr>
      <w:r>
        <w:separator/>
      </w:r>
    </w:p>
  </w:endnote>
  <w:endnote w:type="continuationSeparator" w:id="0">
    <w:p w14:paraId="7D790259" w14:textId="77777777" w:rsidR="00924C83" w:rsidRDefault="00924C83" w:rsidP="0068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FJALC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B4F23" w14:textId="5BC4FF4D" w:rsidR="00924C83" w:rsidRDefault="00245BB5">
    <w:pPr>
      <w:pStyle w:val="Footer"/>
    </w:pPr>
    <w:r>
      <w:t>__________________________________________________________________________________________</w:t>
    </w:r>
  </w:p>
  <w:p w14:paraId="68547C93" w14:textId="77777777" w:rsidR="00245BB5" w:rsidRDefault="00245BB5" w:rsidP="00245BB5">
    <w:pPr>
      <w:pStyle w:val="Footer"/>
    </w:pPr>
    <w:r>
      <w:t>Environment, Resources and Development Court (Native Title) Rules 2001</w:t>
    </w:r>
  </w:p>
  <w:p w14:paraId="0C3BFE54" w14:textId="77777777" w:rsidR="00245BB5" w:rsidRDefault="00245BB5" w:rsidP="00245BB5">
    <w:pPr>
      <w:pStyle w:val="Footer"/>
    </w:pPr>
    <w:r>
      <w:t>Schedule 1 – Forms</w:t>
    </w:r>
  </w:p>
  <w:p w14:paraId="2F831400" w14:textId="749897B5" w:rsidR="00245BB5" w:rsidRDefault="00245BB5" w:rsidP="00245BB5">
    <w:pPr>
      <w:pStyle w:val="Footer"/>
    </w:pPr>
    <w:r>
      <w:t>Current to 18 May 2020 Amendment No.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E5ECC" w14:textId="77777777" w:rsidR="00924C83" w:rsidRDefault="00924C83" w:rsidP="0068502E">
      <w:pPr>
        <w:spacing w:after="0" w:line="240" w:lineRule="auto"/>
      </w:pPr>
      <w:r>
        <w:separator/>
      </w:r>
    </w:p>
  </w:footnote>
  <w:footnote w:type="continuationSeparator" w:id="0">
    <w:p w14:paraId="56874322" w14:textId="77777777" w:rsidR="00924C83" w:rsidRDefault="00924C83" w:rsidP="00685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28C73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8D058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40F"/>
    <w:multiLevelType w:val="multilevel"/>
    <w:tmpl w:val="00000892"/>
    <w:lvl w:ilvl="0">
      <w:start w:val="3"/>
      <w:numFmt w:val="decimal"/>
      <w:lvlText w:val="%1"/>
      <w:lvlJc w:val="left"/>
      <w:pPr>
        <w:ind w:left="880" w:hanging="720"/>
      </w:pPr>
    </w:lvl>
    <w:lvl w:ilvl="1">
      <w:start w:val="1"/>
      <w:numFmt w:val="decimal"/>
      <w:lvlText w:val="%1.%2"/>
      <w:lvlJc w:val="left"/>
      <w:pPr>
        <w:ind w:left="880" w:hanging="720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868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3">
      <w:numFmt w:val="bullet"/>
      <w:lvlText w:val=""/>
      <w:lvlJc w:val="left"/>
      <w:pPr>
        <w:ind w:left="1437" w:hanging="569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4">
      <w:numFmt w:val="bullet"/>
      <w:lvlText w:val="•"/>
      <w:lvlJc w:val="left"/>
      <w:pPr>
        <w:ind w:left="3417" w:hanging="569"/>
      </w:pPr>
    </w:lvl>
    <w:lvl w:ilvl="5">
      <w:numFmt w:val="bullet"/>
      <w:lvlText w:val="•"/>
      <w:lvlJc w:val="left"/>
      <w:pPr>
        <w:ind w:left="4405" w:hanging="569"/>
      </w:pPr>
    </w:lvl>
    <w:lvl w:ilvl="6">
      <w:numFmt w:val="bullet"/>
      <w:lvlText w:val="•"/>
      <w:lvlJc w:val="left"/>
      <w:pPr>
        <w:ind w:left="5394" w:hanging="569"/>
      </w:pPr>
    </w:lvl>
    <w:lvl w:ilvl="7">
      <w:numFmt w:val="bullet"/>
      <w:lvlText w:val="•"/>
      <w:lvlJc w:val="left"/>
      <w:pPr>
        <w:ind w:left="6383" w:hanging="569"/>
      </w:pPr>
    </w:lvl>
    <w:lvl w:ilvl="8">
      <w:numFmt w:val="bullet"/>
      <w:lvlText w:val="•"/>
      <w:lvlJc w:val="left"/>
      <w:pPr>
        <w:ind w:left="7371" w:hanging="569"/>
      </w:pPr>
    </w:lvl>
  </w:abstractNum>
  <w:abstractNum w:abstractNumId="3" w15:restartNumberingAfterBreak="0">
    <w:nsid w:val="00000410"/>
    <w:multiLevelType w:val="multilevel"/>
    <w:tmpl w:val="00000893"/>
    <w:lvl w:ilvl="0">
      <w:start w:val="1"/>
      <w:numFmt w:val="lowerLetter"/>
      <w:lvlText w:val="(%1)"/>
      <w:lvlJc w:val="left"/>
      <w:pPr>
        <w:ind w:left="1437" w:hanging="569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230" w:hanging="569"/>
      </w:pPr>
    </w:lvl>
    <w:lvl w:ilvl="2">
      <w:numFmt w:val="bullet"/>
      <w:lvlText w:val="•"/>
      <w:lvlJc w:val="left"/>
      <w:pPr>
        <w:ind w:left="3021" w:hanging="569"/>
      </w:pPr>
    </w:lvl>
    <w:lvl w:ilvl="3">
      <w:numFmt w:val="bullet"/>
      <w:lvlText w:val="•"/>
      <w:lvlJc w:val="left"/>
      <w:pPr>
        <w:ind w:left="3812" w:hanging="569"/>
      </w:pPr>
    </w:lvl>
    <w:lvl w:ilvl="4">
      <w:numFmt w:val="bullet"/>
      <w:lvlText w:val="•"/>
      <w:lvlJc w:val="left"/>
      <w:pPr>
        <w:ind w:left="4603" w:hanging="569"/>
      </w:pPr>
    </w:lvl>
    <w:lvl w:ilvl="5">
      <w:numFmt w:val="bullet"/>
      <w:lvlText w:val="•"/>
      <w:lvlJc w:val="left"/>
      <w:pPr>
        <w:ind w:left="5394" w:hanging="569"/>
      </w:pPr>
    </w:lvl>
    <w:lvl w:ilvl="6">
      <w:numFmt w:val="bullet"/>
      <w:lvlText w:val="•"/>
      <w:lvlJc w:val="left"/>
      <w:pPr>
        <w:ind w:left="6185" w:hanging="569"/>
      </w:pPr>
    </w:lvl>
    <w:lvl w:ilvl="7">
      <w:numFmt w:val="bullet"/>
      <w:lvlText w:val="•"/>
      <w:lvlJc w:val="left"/>
      <w:pPr>
        <w:ind w:left="6976" w:hanging="569"/>
      </w:pPr>
    </w:lvl>
    <w:lvl w:ilvl="8">
      <w:numFmt w:val="bullet"/>
      <w:lvlText w:val="•"/>
      <w:lvlJc w:val="left"/>
      <w:pPr>
        <w:ind w:left="7767" w:hanging="569"/>
      </w:pPr>
    </w:lvl>
  </w:abstractNum>
  <w:abstractNum w:abstractNumId="4" w15:restartNumberingAfterBreak="0">
    <w:nsid w:val="00000412"/>
    <w:multiLevelType w:val="multilevel"/>
    <w:tmpl w:val="00000895"/>
    <w:lvl w:ilvl="0">
      <w:start w:val="3"/>
      <w:numFmt w:val="decimal"/>
      <w:lvlText w:val="%1"/>
      <w:lvlJc w:val="left"/>
      <w:pPr>
        <w:ind w:left="880" w:hanging="720"/>
      </w:pPr>
    </w:lvl>
    <w:lvl w:ilvl="1">
      <w:start w:val="4"/>
      <w:numFmt w:val="decimal"/>
      <w:lvlText w:val="%1.%2"/>
      <w:lvlJc w:val="left"/>
      <w:pPr>
        <w:ind w:left="880" w:hanging="720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868" w:hanging="708"/>
      </w:pPr>
      <w:rPr>
        <w:rFonts w:ascii="Times New Roman" w:hAnsi="Times New Roman" w:cs="Times New Roman"/>
        <w:b w:val="0"/>
        <w:bCs w:val="0"/>
        <w:w w:val="100"/>
      </w:rPr>
    </w:lvl>
    <w:lvl w:ilvl="3">
      <w:start w:val="1"/>
      <w:numFmt w:val="lowerLetter"/>
      <w:lvlText w:val="(%4)"/>
      <w:lvlJc w:val="left"/>
      <w:pPr>
        <w:ind w:left="1420" w:hanging="54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4">
      <w:numFmt w:val="bullet"/>
      <w:lvlText w:val="•"/>
      <w:lvlJc w:val="left"/>
      <w:pPr>
        <w:ind w:left="2569" w:hanging="540"/>
      </w:pPr>
    </w:lvl>
    <w:lvl w:ilvl="5">
      <w:numFmt w:val="bullet"/>
      <w:lvlText w:val="•"/>
      <w:lvlJc w:val="left"/>
      <w:pPr>
        <w:ind w:left="3699" w:hanging="540"/>
      </w:pPr>
    </w:lvl>
    <w:lvl w:ilvl="6">
      <w:numFmt w:val="bullet"/>
      <w:lvlText w:val="•"/>
      <w:lvlJc w:val="left"/>
      <w:pPr>
        <w:ind w:left="4829" w:hanging="540"/>
      </w:pPr>
    </w:lvl>
    <w:lvl w:ilvl="7">
      <w:numFmt w:val="bullet"/>
      <w:lvlText w:val="•"/>
      <w:lvlJc w:val="left"/>
      <w:pPr>
        <w:ind w:left="5959" w:hanging="540"/>
      </w:pPr>
    </w:lvl>
    <w:lvl w:ilvl="8">
      <w:numFmt w:val="bullet"/>
      <w:lvlText w:val="•"/>
      <w:lvlJc w:val="left"/>
      <w:pPr>
        <w:ind w:left="7089" w:hanging="540"/>
      </w:pPr>
    </w:lvl>
  </w:abstractNum>
  <w:abstractNum w:abstractNumId="5" w15:restartNumberingAfterBreak="0">
    <w:nsid w:val="00000414"/>
    <w:multiLevelType w:val="multilevel"/>
    <w:tmpl w:val="00000897"/>
    <w:lvl w:ilvl="0">
      <w:start w:val="4"/>
      <w:numFmt w:val="decimal"/>
      <w:lvlText w:val="%1"/>
      <w:lvlJc w:val="left"/>
      <w:pPr>
        <w:ind w:left="880" w:hanging="720"/>
      </w:pPr>
    </w:lvl>
    <w:lvl w:ilvl="1">
      <w:start w:val="1"/>
      <w:numFmt w:val="decimal"/>
      <w:lvlText w:val="%1.%2"/>
      <w:lvlJc w:val="left"/>
      <w:pPr>
        <w:ind w:left="880" w:hanging="720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2">
      <w:start w:val="1"/>
      <w:numFmt w:val="lowerLetter"/>
      <w:lvlText w:val="(%3)"/>
      <w:lvlJc w:val="left"/>
      <w:pPr>
        <w:ind w:left="1437" w:hanging="569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97" w:hanging="569"/>
      </w:pPr>
    </w:lvl>
    <w:lvl w:ilvl="4">
      <w:numFmt w:val="bullet"/>
      <w:lvlText w:val="•"/>
      <w:lvlJc w:val="left"/>
      <w:pPr>
        <w:ind w:left="4076" w:hanging="569"/>
      </w:pPr>
    </w:lvl>
    <w:lvl w:ilvl="5">
      <w:numFmt w:val="bullet"/>
      <w:lvlText w:val="•"/>
      <w:lvlJc w:val="left"/>
      <w:pPr>
        <w:ind w:left="4955" w:hanging="569"/>
      </w:pPr>
    </w:lvl>
    <w:lvl w:ilvl="6">
      <w:numFmt w:val="bullet"/>
      <w:lvlText w:val="•"/>
      <w:lvlJc w:val="left"/>
      <w:pPr>
        <w:ind w:left="5833" w:hanging="569"/>
      </w:pPr>
    </w:lvl>
    <w:lvl w:ilvl="7">
      <w:numFmt w:val="bullet"/>
      <w:lvlText w:val="•"/>
      <w:lvlJc w:val="left"/>
      <w:pPr>
        <w:ind w:left="6712" w:hanging="569"/>
      </w:pPr>
    </w:lvl>
    <w:lvl w:ilvl="8">
      <w:numFmt w:val="bullet"/>
      <w:lvlText w:val="•"/>
      <w:lvlJc w:val="left"/>
      <w:pPr>
        <w:ind w:left="7591" w:hanging="569"/>
      </w:pPr>
    </w:lvl>
  </w:abstractNum>
  <w:abstractNum w:abstractNumId="6" w15:restartNumberingAfterBreak="0">
    <w:nsid w:val="00000416"/>
    <w:multiLevelType w:val="multilevel"/>
    <w:tmpl w:val="00000899"/>
    <w:lvl w:ilvl="0">
      <w:start w:val="4"/>
      <w:numFmt w:val="decimal"/>
      <w:lvlText w:val="%1"/>
      <w:lvlJc w:val="left"/>
      <w:pPr>
        <w:ind w:left="880" w:hanging="720"/>
      </w:pPr>
    </w:lvl>
    <w:lvl w:ilvl="1">
      <w:start w:val="3"/>
      <w:numFmt w:val="decimal"/>
      <w:lvlText w:val="%1.%2"/>
      <w:lvlJc w:val="left"/>
      <w:pPr>
        <w:ind w:left="880" w:hanging="720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868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3">
      <w:start w:val="1"/>
      <w:numFmt w:val="lowerLetter"/>
      <w:lvlText w:val="(%4)"/>
      <w:lvlJc w:val="left"/>
      <w:pPr>
        <w:ind w:left="1975" w:hanging="55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4">
      <w:numFmt w:val="bullet"/>
      <w:lvlText w:val="•"/>
      <w:lvlJc w:val="left"/>
      <w:pPr>
        <w:ind w:left="3417" w:hanging="557"/>
      </w:pPr>
    </w:lvl>
    <w:lvl w:ilvl="5">
      <w:numFmt w:val="bullet"/>
      <w:lvlText w:val="•"/>
      <w:lvlJc w:val="left"/>
      <w:pPr>
        <w:ind w:left="4405" w:hanging="557"/>
      </w:pPr>
    </w:lvl>
    <w:lvl w:ilvl="6">
      <w:numFmt w:val="bullet"/>
      <w:lvlText w:val="•"/>
      <w:lvlJc w:val="left"/>
      <w:pPr>
        <w:ind w:left="5394" w:hanging="557"/>
      </w:pPr>
    </w:lvl>
    <w:lvl w:ilvl="7">
      <w:numFmt w:val="bullet"/>
      <w:lvlText w:val="•"/>
      <w:lvlJc w:val="left"/>
      <w:pPr>
        <w:ind w:left="6383" w:hanging="557"/>
      </w:pPr>
    </w:lvl>
    <w:lvl w:ilvl="8">
      <w:numFmt w:val="bullet"/>
      <w:lvlText w:val="•"/>
      <w:lvlJc w:val="left"/>
      <w:pPr>
        <w:ind w:left="7371" w:hanging="557"/>
      </w:pPr>
    </w:lvl>
  </w:abstractNum>
  <w:abstractNum w:abstractNumId="7" w15:restartNumberingAfterBreak="0">
    <w:nsid w:val="00000417"/>
    <w:multiLevelType w:val="multilevel"/>
    <w:tmpl w:val="0000089A"/>
    <w:lvl w:ilvl="0">
      <w:start w:val="4"/>
      <w:numFmt w:val="decimal"/>
      <w:lvlText w:val="%1"/>
      <w:lvlJc w:val="left"/>
      <w:pPr>
        <w:ind w:left="868" w:hanging="708"/>
      </w:pPr>
    </w:lvl>
    <w:lvl w:ilvl="1">
      <w:start w:val="4"/>
      <w:numFmt w:val="decimal"/>
      <w:lvlText w:val="%1.%2."/>
      <w:lvlJc w:val="left"/>
      <w:pPr>
        <w:ind w:left="868" w:hanging="708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868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3">
      <w:start w:val="1"/>
      <w:numFmt w:val="lowerLetter"/>
      <w:lvlText w:val="(%4)"/>
      <w:lvlJc w:val="left"/>
      <w:pPr>
        <w:ind w:left="1437" w:hanging="569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4">
      <w:start w:val="1"/>
      <w:numFmt w:val="lowerRoman"/>
      <w:lvlText w:val="(%5)"/>
      <w:lvlJc w:val="left"/>
      <w:pPr>
        <w:ind w:left="2145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5">
      <w:numFmt w:val="bullet"/>
      <w:lvlText w:val="•"/>
      <w:lvlJc w:val="left"/>
      <w:pPr>
        <w:ind w:left="4843" w:hanging="708"/>
      </w:pPr>
    </w:lvl>
    <w:lvl w:ilvl="6">
      <w:numFmt w:val="bullet"/>
      <w:lvlText w:val="•"/>
      <w:lvlJc w:val="left"/>
      <w:pPr>
        <w:ind w:left="5744" w:hanging="708"/>
      </w:pPr>
    </w:lvl>
    <w:lvl w:ilvl="7">
      <w:numFmt w:val="bullet"/>
      <w:lvlText w:val="•"/>
      <w:lvlJc w:val="left"/>
      <w:pPr>
        <w:ind w:left="6645" w:hanging="708"/>
      </w:pPr>
    </w:lvl>
    <w:lvl w:ilvl="8">
      <w:numFmt w:val="bullet"/>
      <w:lvlText w:val="•"/>
      <w:lvlJc w:val="left"/>
      <w:pPr>
        <w:ind w:left="7546" w:hanging="708"/>
      </w:pPr>
    </w:lvl>
  </w:abstractNum>
  <w:abstractNum w:abstractNumId="8" w15:restartNumberingAfterBreak="0">
    <w:nsid w:val="00000418"/>
    <w:multiLevelType w:val="multilevel"/>
    <w:tmpl w:val="0000089B"/>
    <w:lvl w:ilvl="0">
      <w:start w:val="4"/>
      <w:numFmt w:val="decimal"/>
      <w:lvlText w:val="%1"/>
      <w:lvlJc w:val="left"/>
      <w:pPr>
        <w:ind w:left="868" w:hanging="708"/>
      </w:pPr>
    </w:lvl>
    <w:lvl w:ilvl="1">
      <w:start w:val="5"/>
      <w:numFmt w:val="decimal"/>
      <w:lvlText w:val="%1.%2"/>
      <w:lvlJc w:val="left"/>
      <w:pPr>
        <w:ind w:left="868" w:hanging="708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868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3">
      <w:start w:val="1"/>
      <w:numFmt w:val="lowerLetter"/>
      <w:lvlText w:val="(%4)"/>
      <w:lvlJc w:val="left"/>
      <w:pPr>
        <w:ind w:left="1437" w:hanging="569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4">
      <w:start w:val="1"/>
      <w:numFmt w:val="lowerRoman"/>
      <w:lvlText w:val="(%5)"/>
      <w:lvlJc w:val="left"/>
      <w:pPr>
        <w:ind w:left="2145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5">
      <w:numFmt w:val="bullet"/>
      <w:lvlText w:val="•"/>
      <w:lvlJc w:val="left"/>
      <w:pPr>
        <w:ind w:left="4843" w:hanging="708"/>
      </w:pPr>
    </w:lvl>
    <w:lvl w:ilvl="6">
      <w:numFmt w:val="bullet"/>
      <w:lvlText w:val="•"/>
      <w:lvlJc w:val="left"/>
      <w:pPr>
        <w:ind w:left="5744" w:hanging="708"/>
      </w:pPr>
    </w:lvl>
    <w:lvl w:ilvl="7">
      <w:numFmt w:val="bullet"/>
      <w:lvlText w:val="•"/>
      <w:lvlJc w:val="left"/>
      <w:pPr>
        <w:ind w:left="6645" w:hanging="708"/>
      </w:pPr>
    </w:lvl>
    <w:lvl w:ilvl="8">
      <w:numFmt w:val="bullet"/>
      <w:lvlText w:val="•"/>
      <w:lvlJc w:val="left"/>
      <w:pPr>
        <w:ind w:left="7546" w:hanging="708"/>
      </w:pPr>
    </w:lvl>
  </w:abstractNum>
  <w:abstractNum w:abstractNumId="9" w15:restartNumberingAfterBreak="0">
    <w:nsid w:val="00000419"/>
    <w:multiLevelType w:val="multilevel"/>
    <w:tmpl w:val="0000089C"/>
    <w:lvl w:ilvl="0">
      <w:start w:val="1"/>
      <w:numFmt w:val="lowerLetter"/>
      <w:lvlText w:val="(%1)"/>
      <w:lvlJc w:val="left"/>
      <w:pPr>
        <w:ind w:left="1437" w:hanging="569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lowerRoman"/>
      <w:lvlText w:val="(%2)"/>
      <w:lvlJc w:val="left"/>
      <w:pPr>
        <w:ind w:left="2835" w:hanging="708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"/>
      <w:lvlJc w:val="left"/>
      <w:pPr>
        <w:ind w:left="2570" w:hanging="426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426" w:hanging="426"/>
      </w:pPr>
    </w:lvl>
    <w:lvl w:ilvl="4">
      <w:numFmt w:val="bullet"/>
      <w:lvlText w:val="•"/>
      <w:lvlJc w:val="left"/>
      <w:pPr>
        <w:ind w:left="4272" w:hanging="426"/>
      </w:pPr>
    </w:lvl>
    <w:lvl w:ilvl="5">
      <w:numFmt w:val="bullet"/>
      <w:lvlText w:val="•"/>
      <w:lvlJc w:val="left"/>
      <w:pPr>
        <w:ind w:left="5118" w:hanging="426"/>
      </w:pPr>
    </w:lvl>
    <w:lvl w:ilvl="6">
      <w:numFmt w:val="bullet"/>
      <w:lvlText w:val="•"/>
      <w:lvlJc w:val="left"/>
      <w:pPr>
        <w:ind w:left="5964" w:hanging="426"/>
      </w:pPr>
    </w:lvl>
    <w:lvl w:ilvl="7">
      <w:numFmt w:val="bullet"/>
      <w:lvlText w:val="•"/>
      <w:lvlJc w:val="left"/>
      <w:pPr>
        <w:ind w:left="6810" w:hanging="426"/>
      </w:pPr>
    </w:lvl>
    <w:lvl w:ilvl="8">
      <w:numFmt w:val="bullet"/>
      <w:lvlText w:val="•"/>
      <w:lvlJc w:val="left"/>
      <w:pPr>
        <w:ind w:left="7656" w:hanging="426"/>
      </w:pPr>
    </w:lvl>
  </w:abstractNum>
  <w:abstractNum w:abstractNumId="10" w15:restartNumberingAfterBreak="0">
    <w:nsid w:val="0000041A"/>
    <w:multiLevelType w:val="multilevel"/>
    <w:tmpl w:val="0000089D"/>
    <w:lvl w:ilvl="0">
      <w:start w:val="5"/>
      <w:numFmt w:val="decimal"/>
      <w:lvlText w:val="%1"/>
      <w:lvlJc w:val="left"/>
      <w:pPr>
        <w:ind w:left="880" w:hanging="720"/>
      </w:pPr>
    </w:lvl>
    <w:lvl w:ilvl="1">
      <w:start w:val="1"/>
      <w:numFmt w:val="decimal"/>
      <w:lvlText w:val="%1.%2"/>
      <w:lvlJc w:val="left"/>
      <w:pPr>
        <w:ind w:left="880" w:hanging="720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868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2761" w:hanging="708"/>
      </w:pPr>
    </w:lvl>
    <w:lvl w:ilvl="4">
      <w:numFmt w:val="bullet"/>
      <w:lvlText w:val="•"/>
      <w:lvlJc w:val="left"/>
      <w:pPr>
        <w:ind w:left="3702" w:hanging="708"/>
      </w:pPr>
    </w:lvl>
    <w:lvl w:ilvl="5">
      <w:numFmt w:val="bullet"/>
      <w:lvlText w:val="•"/>
      <w:lvlJc w:val="left"/>
      <w:pPr>
        <w:ind w:left="4643" w:hanging="708"/>
      </w:pPr>
    </w:lvl>
    <w:lvl w:ilvl="6">
      <w:numFmt w:val="bullet"/>
      <w:lvlText w:val="•"/>
      <w:lvlJc w:val="left"/>
      <w:pPr>
        <w:ind w:left="5584" w:hanging="708"/>
      </w:pPr>
    </w:lvl>
    <w:lvl w:ilvl="7">
      <w:numFmt w:val="bullet"/>
      <w:lvlText w:val="•"/>
      <w:lvlJc w:val="left"/>
      <w:pPr>
        <w:ind w:left="6525" w:hanging="708"/>
      </w:pPr>
    </w:lvl>
    <w:lvl w:ilvl="8">
      <w:numFmt w:val="bullet"/>
      <w:lvlText w:val="•"/>
      <w:lvlJc w:val="left"/>
      <w:pPr>
        <w:ind w:left="7466" w:hanging="708"/>
      </w:pPr>
    </w:lvl>
  </w:abstractNum>
  <w:abstractNum w:abstractNumId="11" w15:restartNumberingAfterBreak="0">
    <w:nsid w:val="00000421"/>
    <w:multiLevelType w:val="multilevel"/>
    <w:tmpl w:val="000008A4"/>
    <w:lvl w:ilvl="0">
      <w:start w:val="9"/>
      <w:numFmt w:val="decimal"/>
      <w:lvlText w:val="%1"/>
      <w:lvlJc w:val="left"/>
      <w:pPr>
        <w:ind w:left="880" w:hanging="720"/>
      </w:pPr>
    </w:lvl>
    <w:lvl w:ilvl="1">
      <w:start w:val="1"/>
      <w:numFmt w:val="decimal"/>
      <w:lvlText w:val="%1.%2"/>
      <w:lvlJc w:val="left"/>
      <w:pPr>
        <w:ind w:left="880" w:hanging="720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868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3">
      <w:start w:val="1"/>
      <w:numFmt w:val="lowerLetter"/>
      <w:lvlText w:val="(%4)"/>
      <w:lvlJc w:val="left"/>
      <w:pPr>
        <w:ind w:left="1437" w:hanging="55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4">
      <w:numFmt w:val="bullet"/>
      <w:lvlText w:val="•"/>
      <w:lvlJc w:val="left"/>
      <w:pPr>
        <w:ind w:left="3417" w:hanging="557"/>
      </w:pPr>
    </w:lvl>
    <w:lvl w:ilvl="5">
      <w:numFmt w:val="bullet"/>
      <w:lvlText w:val="•"/>
      <w:lvlJc w:val="left"/>
      <w:pPr>
        <w:ind w:left="4405" w:hanging="557"/>
      </w:pPr>
    </w:lvl>
    <w:lvl w:ilvl="6">
      <w:numFmt w:val="bullet"/>
      <w:lvlText w:val="•"/>
      <w:lvlJc w:val="left"/>
      <w:pPr>
        <w:ind w:left="5394" w:hanging="557"/>
      </w:pPr>
    </w:lvl>
    <w:lvl w:ilvl="7">
      <w:numFmt w:val="bullet"/>
      <w:lvlText w:val="•"/>
      <w:lvlJc w:val="left"/>
      <w:pPr>
        <w:ind w:left="6383" w:hanging="557"/>
      </w:pPr>
    </w:lvl>
    <w:lvl w:ilvl="8">
      <w:numFmt w:val="bullet"/>
      <w:lvlText w:val="•"/>
      <w:lvlJc w:val="left"/>
      <w:pPr>
        <w:ind w:left="7371" w:hanging="557"/>
      </w:pPr>
    </w:lvl>
  </w:abstractNum>
  <w:abstractNum w:abstractNumId="12" w15:restartNumberingAfterBreak="0">
    <w:nsid w:val="05C92944"/>
    <w:multiLevelType w:val="hybridMultilevel"/>
    <w:tmpl w:val="6EB0C76E"/>
    <w:lvl w:ilvl="0" w:tplc="1D406D46">
      <w:start w:val="1"/>
      <w:numFmt w:val="lowerRoman"/>
      <w:lvlText w:val="(%1)"/>
      <w:lvlJc w:val="left"/>
      <w:pPr>
        <w:ind w:left="1174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 w15:restartNumberingAfterBreak="0">
    <w:nsid w:val="0A837D01"/>
    <w:multiLevelType w:val="hybridMultilevel"/>
    <w:tmpl w:val="A4B41276"/>
    <w:lvl w:ilvl="0" w:tplc="1D406D46">
      <w:start w:val="1"/>
      <w:numFmt w:val="lowerRoman"/>
      <w:lvlText w:val="(%1)"/>
      <w:lvlJc w:val="left"/>
      <w:pPr>
        <w:ind w:left="3999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4719" w:hanging="360"/>
      </w:pPr>
    </w:lvl>
    <w:lvl w:ilvl="2" w:tplc="0C09001B" w:tentative="1">
      <w:start w:val="1"/>
      <w:numFmt w:val="lowerRoman"/>
      <w:lvlText w:val="%3."/>
      <w:lvlJc w:val="right"/>
      <w:pPr>
        <w:ind w:left="5439" w:hanging="180"/>
      </w:pPr>
    </w:lvl>
    <w:lvl w:ilvl="3" w:tplc="0C09000F" w:tentative="1">
      <w:start w:val="1"/>
      <w:numFmt w:val="decimal"/>
      <w:lvlText w:val="%4."/>
      <w:lvlJc w:val="left"/>
      <w:pPr>
        <w:ind w:left="6159" w:hanging="360"/>
      </w:pPr>
    </w:lvl>
    <w:lvl w:ilvl="4" w:tplc="0C090019" w:tentative="1">
      <w:start w:val="1"/>
      <w:numFmt w:val="lowerLetter"/>
      <w:lvlText w:val="%5."/>
      <w:lvlJc w:val="left"/>
      <w:pPr>
        <w:ind w:left="6879" w:hanging="360"/>
      </w:pPr>
    </w:lvl>
    <w:lvl w:ilvl="5" w:tplc="0C09001B" w:tentative="1">
      <w:start w:val="1"/>
      <w:numFmt w:val="lowerRoman"/>
      <w:lvlText w:val="%6."/>
      <w:lvlJc w:val="right"/>
      <w:pPr>
        <w:ind w:left="7599" w:hanging="180"/>
      </w:pPr>
    </w:lvl>
    <w:lvl w:ilvl="6" w:tplc="0C09000F" w:tentative="1">
      <w:start w:val="1"/>
      <w:numFmt w:val="decimal"/>
      <w:lvlText w:val="%7."/>
      <w:lvlJc w:val="left"/>
      <w:pPr>
        <w:ind w:left="8319" w:hanging="360"/>
      </w:pPr>
    </w:lvl>
    <w:lvl w:ilvl="7" w:tplc="0C090019" w:tentative="1">
      <w:start w:val="1"/>
      <w:numFmt w:val="lowerLetter"/>
      <w:lvlText w:val="%8."/>
      <w:lvlJc w:val="left"/>
      <w:pPr>
        <w:ind w:left="9039" w:hanging="360"/>
      </w:pPr>
    </w:lvl>
    <w:lvl w:ilvl="8" w:tplc="0C09001B" w:tentative="1">
      <w:start w:val="1"/>
      <w:numFmt w:val="lowerRoman"/>
      <w:lvlText w:val="%9."/>
      <w:lvlJc w:val="right"/>
      <w:pPr>
        <w:ind w:left="9759" w:hanging="180"/>
      </w:pPr>
    </w:lvl>
  </w:abstractNum>
  <w:abstractNum w:abstractNumId="14" w15:restartNumberingAfterBreak="0">
    <w:nsid w:val="0C844668"/>
    <w:multiLevelType w:val="hybridMultilevel"/>
    <w:tmpl w:val="9656FF70"/>
    <w:lvl w:ilvl="0" w:tplc="4370996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CD920C9"/>
    <w:multiLevelType w:val="multilevel"/>
    <w:tmpl w:val="0000089B"/>
    <w:lvl w:ilvl="0">
      <w:start w:val="4"/>
      <w:numFmt w:val="decimal"/>
      <w:lvlText w:val="%1"/>
      <w:lvlJc w:val="left"/>
      <w:pPr>
        <w:ind w:left="868" w:hanging="708"/>
      </w:pPr>
    </w:lvl>
    <w:lvl w:ilvl="1">
      <w:start w:val="5"/>
      <w:numFmt w:val="decimal"/>
      <w:lvlText w:val="%1.%2"/>
      <w:lvlJc w:val="left"/>
      <w:pPr>
        <w:ind w:left="868" w:hanging="708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868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3">
      <w:start w:val="1"/>
      <w:numFmt w:val="lowerLetter"/>
      <w:lvlText w:val="(%4)"/>
      <w:lvlJc w:val="left"/>
      <w:pPr>
        <w:ind w:left="1987" w:hanging="569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4">
      <w:start w:val="1"/>
      <w:numFmt w:val="lowerRoman"/>
      <w:lvlText w:val="(%5)"/>
      <w:lvlJc w:val="left"/>
      <w:pPr>
        <w:ind w:left="2693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5">
      <w:numFmt w:val="bullet"/>
      <w:lvlText w:val="•"/>
      <w:lvlJc w:val="left"/>
      <w:pPr>
        <w:ind w:left="4843" w:hanging="708"/>
      </w:pPr>
    </w:lvl>
    <w:lvl w:ilvl="6">
      <w:numFmt w:val="bullet"/>
      <w:lvlText w:val="•"/>
      <w:lvlJc w:val="left"/>
      <w:pPr>
        <w:ind w:left="5744" w:hanging="708"/>
      </w:pPr>
    </w:lvl>
    <w:lvl w:ilvl="7">
      <w:numFmt w:val="bullet"/>
      <w:lvlText w:val="•"/>
      <w:lvlJc w:val="left"/>
      <w:pPr>
        <w:ind w:left="6645" w:hanging="708"/>
      </w:pPr>
    </w:lvl>
    <w:lvl w:ilvl="8">
      <w:numFmt w:val="bullet"/>
      <w:lvlText w:val="•"/>
      <w:lvlJc w:val="left"/>
      <w:pPr>
        <w:ind w:left="7546" w:hanging="708"/>
      </w:pPr>
    </w:lvl>
  </w:abstractNum>
  <w:abstractNum w:abstractNumId="16" w15:restartNumberingAfterBreak="0">
    <w:nsid w:val="10391A95"/>
    <w:multiLevelType w:val="hybridMultilevel"/>
    <w:tmpl w:val="EBCA2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DD1820"/>
    <w:multiLevelType w:val="hybridMultilevel"/>
    <w:tmpl w:val="9608407A"/>
    <w:lvl w:ilvl="0" w:tplc="FF307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B3E4D"/>
    <w:multiLevelType w:val="hybridMultilevel"/>
    <w:tmpl w:val="5952131E"/>
    <w:lvl w:ilvl="0" w:tplc="AE9AF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0E78EE"/>
    <w:multiLevelType w:val="hybridMultilevel"/>
    <w:tmpl w:val="701AF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A4DDC"/>
    <w:multiLevelType w:val="hybridMultilevel"/>
    <w:tmpl w:val="5B706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617FAF"/>
    <w:multiLevelType w:val="hybridMultilevel"/>
    <w:tmpl w:val="36B2BF32"/>
    <w:lvl w:ilvl="0" w:tplc="F516E950">
      <w:start w:val="1"/>
      <w:numFmt w:val="lowerLetter"/>
      <w:lvlText w:val="(%1)"/>
      <w:lvlJc w:val="left"/>
      <w:pPr>
        <w:ind w:left="1410" w:hanging="6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DF32F8"/>
    <w:multiLevelType w:val="multilevel"/>
    <w:tmpl w:val="0000089B"/>
    <w:lvl w:ilvl="0">
      <w:start w:val="4"/>
      <w:numFmt w:val="decimal"/>
      <w:lvlText w:val="%1"/>
      <w:lvlJc w:val="left"/>
      <w:pPr>
        <w:ind w:left="868" w:hanging="708"/>
      </w:pPr>
    </w:lvl>
    <w:lvl w:ilvl="1">
      <w:start w:val="5"/>
      <w:numFmt w:val="decimal"/>
      <w:lvlText w:val="%1.%2"/>
      <w:lvlJc w:val="left"/>
      <w:pPr>
        <w:ind w:left="868" w:hanging="708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868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3">
      <w:start w:val="1"/>
      <w:numFmt w:val="lowerLetter"/>
      <w:lvlText w:val="(%4)"/>
      <w:lvlJc w:val="left"/>
      <w:pPr>
        <w:ind w:left="1987" w:hanging="569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4">
      <w:start w:val="1"/>
      <w:numFmt w:val="lowerRoman"/>
      <w:lvlText w:val="(%5)"/>
      <w:lvlJc w:val="left"/>
      <w:pPr>
        <w:ind w:left="2145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5">
      <w:numFmt w:val="bullet"/>
      <w:lvlText w:val="•"/>
      <w:lvlJc w:val="left"/>
      <w:pPr>
        <w:ind w:left="4843" w:hanging="708"/>
      </w:pPr>
    </w:lvl>
    <w:lvl w:ilvl="6">
      <w:numFmt w:val="bullet"/>
      <w:lvlText w:val="•"/>
      <w:lvlJc w:val="left"/>
      <w:pPr>
        <w:ind w:left="5744" w:hanging="708"/>
      </w:pPr>
    </w:lvl>
    <w:lvl w:ilvl="7">
      <w:numFmt w:val="bullet"/>
      <w:lvlText w:val="•"/>
      <w:lvlJc w:val="left"/>
      <w:pPr>
        <w:ind w:left="6645" w:hanging="708"/>
      </w:pPr>
    </w:lvl>
    <w:lvl w:ilvl="8">
      <w:numFmt w:val="bullet"/>
      <w:lvlText w:val="•"/>
      <w:lvlJc w:val="left"/>
      <w:pPr>
        <w:ind w:left="7546" w:hanging="708"/>
      </w:pPr>
    </w:lvl>
  </w:abstractNum>
  <w:abstractNum w:abstractNumId="25" w15:restartNumberingAfterBreak="0">
    <w:nsid w:val="385C6F2D"/>
    <w:multiLevelType w:val="hybridMultilevel"/>
    <w:tmpl w:val="6E0AF81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D95D73"/>
    <w:multiLevelType w:val="hybridMultilevel"/>
    <w:tmpl w:val="BF524B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02072"/>
    <w:multiLevelType w:val="hybridMultilevel"/>
    <w:tmpl w:val="03B45F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F5057"/>
    <w:multiLevelType w:val="hybridMultilevel"/>
    <w:tmpl w:val="D9D0842C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F2177CF"/>
    <w:multiLevelType w:val="hybridMultilevel"/>
    <w:tmpl w:val="12CECEF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FF2369A"/>
    <w:multiLevelType w:val="multilevel"/>
    <w:tmpl w:val="0000089B"/>
    <w:lvl w:ilvl="0">
      <w:start w:val="4"/>
      <w:numFmt w:val="decimal"/>
      <w:lvlText w:val="%1"/>
      <w:lvlJc w:val="left"/>
      <w:pPr>
        <w:ind w:left="868" w:hanging="708"/>
      </w:pPr>
    </w:lvl>
    <w:lvl w:ilvl="1">
      <w:start w:val="5"/>
      <w:numFmt w:val="decimal"/>
      <w:lvlText w:val="%1.%2"/>
      <w:lvlJc w:val="left"/>
      <w:pPr>
        <w:ind w:left="868" w:hanging="708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868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3">
      <w:start w:val="1"/>
      <w:numFmt w:val="lowerLetter"/>
      <w:lvlText w:val="(%4)"/>
      <w:lvlJc w:val="left"/>
      <w:pPr>
        <w:ind w:left="1987" w:hanging="569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4">
      <w:start w:val="1"/>
      <w:numFmt w:val="lowerRoman"/>
      <w:lvlText w:val="(%5)"/>
      <w:lvlJc w:val="left"/>
      <w:pPr>
        <w:ind w:left="2145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5">
      <w:numFmt w:val="bullet"/>
      <w:lvlText w:val="•"/>
      <w:lvlJc w:val="left"/>
      <w:pPr>
        <w:ind w:left="4843" w:hanging="708"/>
      </w:pPr>
    </w:lvl>
    <w:lvl w:ilvl="6">
      <w:numFmt w:val="bullet"/>
      <w:lvlText w:val="•"/>
      <w:lvlJc w:val="left"/>
      <w:pPr>
        <w:ind w:left="5744" w:hanging="708"/>
      </w:pPr>
    </w:lvl>
    <w:lvl w:ilvl="7">
      <w:numFmt w:val="bullet"/>
      <w:lvlText w:val="•"/>
      <w:lvlJc w:val="left"/>
      <w:pPr>
        <w:ind w:left="6645" w:hanging="708"/>
      </w:pPr>
    </w:lvl>
    <w:lvl w:ilvl="8">
      <w:numFmt w:val="bullet"/>
      <w:lvlText w:val="•"/>
      <w:lvlJc w:val="left"/>
      <w:pPr>
        <w:ind w:left="7546" w:hanging="708"/>
      </w:pPr>
    </w:lvl>
  </w:abstractNum>
  <w:abstractNum w:abstractNumId="31" w15:restartNumberingAfterBreak="0">
    <w:nsid w:val="553A5B85"/>
    <w:multiLevelType w:val="hybridMultilevel"/>
    <w:tmpl w:val="78EC64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F557B"/>
    <w:multiLevelType w:val="hybridMultilevel"/>
    <w:tmpl w:val="949CB3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87111"/>
    <w:multiLevelType w:val="hybridMultilevel"/>
    <w:tmpl w:val="535ED036"/>
    <w:lvl w:ilvl="0" w:tplc="2A9C09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F7250"/>
    <w:multiLevelType w:val="hybridMultilevel"/>
    <w:tmpl w:val="7898E122"/>
    <w:lvl w:ilvl="0" w:tplc="4370996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5A45B3"/>
    <w:multiLevelType w:val="hybridMultilevel"/>
    <w:tmpl w:val="7A50E938"/>
    <w:lvl w:ilvl="0" w:tplc="FDFAFEC6">
      <w:start w:val="1"/>
      <w:numFmt w:val="lowerLetter"/>
      <w:lvlText w:val="(%1)"/>
      <w:lvlJc w:val="left"/>
      <w:pPr>
        <w:ind w:left="1410" w:hanging="6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B46112"/>
    <w:multiLevelType w:val="hybridMultilevel"/>
    <w:tmpl w:val="6DCC90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6E7D64"/>
    <w:multiLevelType w:val="hybridMultilevel"/>
    <w:tmpl w:val="563CCE7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A1A2809"/>
    <w:multiLevelType w:val="hybridMultilevel"/>
    <w:tmpl w:val="1C3CA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35305"/>
    <w:multiLevelType w:val="hybridMultilevel"/>
    <w:tmpl w:val="E48A1C56"/>
    <w:lvl w:ilvl="0" w:tplc="3FF28BD4">
      <w:start w:val="1"/>
      <w:numFmt w:val="lowerLetter"/>
      <w:lvlText w:val="(%1)"/>
      <w:lvlJc w:val="left"/>
      <w:pPr>
        <w:ind w:left="2700" w:hanging="54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743C7301"/>
    <w:multiLevelType w:val="multilevel"/>
    <w:tmpl w:val="0000089B"/>
    <w:lvl w:ilvl="0">
      <w:start w:val="4"/>
      <w:numFmt w:val="decimal"/>
      <w:lvlText w:val="%1"/>
      <w:lvlJc w:val="left"/>
      <w:pPr>
        <w:ind w:left="868" w:hanging="708"/>
      </w:pPr>
    </w:lvl>
    <w:lvl w:ilvl="1">
      <w:start w:val="5"/>
      <w:numFmt w:val="decimal"/>
      <w:lvlText w:val="%1.%2"/>
      <w:lvlJc w:val="left"/>
      <w:pPr>
        <w:ind w:left="868" w:hanging="708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868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3">
      <w:start w:val="1"/>
      <w:numFmt w:val="lowerLetter"/>
      <w:lvlText w:val="(%4)"/>
      <w:lvlJc w:val="left"/>
      <w:pPr>
        <w:ind w:left="1987" w:hanging="569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4">
      <w:start w:val="1"/>
      <w:numFmt w:val="lowerRoman"/>
      <w:lvlText w:val="(%5)"/>
      <w:lvlJc w:val="left"/>
      <w:pPr>
        <w:ind w:left="2145" w:hanging="708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5">
      <w:numFmt w:val="bullet"/>
      <w:lvlText w:val="•"/>
      <w:lvlJc w:val="left"/>
      <w:pPr>
        <w:ind w:left="4843" w:hanging="708"/>
      </w:pPr>
    </w:lvl>
    <w:lvl w:ilvl="6">
      <w:numFmt w:val="bullet"/>
      <w:lvlText w:val="•"/>
      <w:lvlJc w:val="left"/>
      <w:pPr>
        <w:ind w:left="5744" w:hanging="708"/>
      </w:pPr>
    </w:lvl>
    <w:lvl w:ilvl="7">
      <w:numFmt w:val="bullet"/>
      <w:lvlText w:val="•"/>
      <w:lvlJc w:val="left"/>
      <w:pPr>
        <w:ind w:left="6645" w:hanging="708"/>
      </w:pPr>
    </w:lvl>
    <w:lvl w:ilvl="8">
      <w:numFmt w:val="bullet"/>
      <w:lvlText w:val="•"/>
      <w:lvlJc w:val="left"/>
      <w:pPr>
        <w:ind w:left="7546" w:hanging="708"/>
      </w:pPr>
    </w:lvl>
  </w:abstractNum>
  <w:abstractNum w:abstractNumId="41" w15:restartNumberingAfterBreak="0">
    <w:nsid w:val="7FD555CB"/>
    <w:multiLevelType w:val="hybridMultilevel"/>
    <w:tmpl w:val="80DE4C34"/>
    <w:lvl w:ilvl="0" w:tplc="CCBCE5F2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8"/>
  </w:num>
  <w:num w:numId="3">
    <w:abstractNumId w:val="35"/>
  </w:num>
  <w:num w:numId="4">
    <w:abstractNumId w:val="36"/>
  </w:num>
  <w:num w:numId="5">
    <w:abstractNumId w:val="32"/>
  </w:num>
  <w:num w:numId="6">
    <w:abstractNumId w:val="25"/>
  </w:num>
  <w:num w:numId="7">
    <w:abstractNumId w:val="1"/>
  </w:num>
  <w:num w:numId="8">
    <w:abstractNumId w:val="0"/>
  </w:num>
  <w:num w:numId="9">
    <w:abstractNumId w:val="39"/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3"/>
  </w:num>
  <w:num w:numId="13">
    <w:abstractNumId w:val="34"/>
  </w:num>
  <w:num w:numId="14">
    <w:abstractNumId w:val="14"/>
  </w:num>
  <w:num w:numId="15">
    <w:abstractNumId w:val="27"/>
  </w:num>
  <w:num w:numId="16">
    <w:abstractNumId w:val="3"/>
  </w:num>
  <w:num w:numId="17">
    <w:abstractNumId w:val="2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20"/>
  </w:num>
  <w:num w:numId="27">
    <w:abstractNumId w:val="16"/>
  </w:num>
  <w:num w:numId="28">
    <w:abstractNumId w:val="38"/>
  </w:num>
  <w:num w:numId="29">
    <w:abstractNumId w:val="22"/>
  </w:num>
  <w:num w:numId="30">
    <w:abstractNumId w:val="26"/>
  </w:num>
  <w:num w:numId="31">
    <w:abstractNumId w:val="28"/>
  </w:num>
  <w:num w:numId="32">
    <w:abstractNumId w:val="21"/>
  </w:num>
  <w:num w:numId="33">
    <w:abstractNumId w:val="19"/>
  </w:num>
  <w:num w:numId="34">
    <w:abstractNumId w:val="12"/>
  </w:num>
  <w:num w:numId="35">
    <w:abstractNumId w:val="29"/>
  </w:num>
  <w:num w:numId="36">
    <w:abstractNumId w:val="37"/>
  </w:num>
  <w:num w:numId="37">
    <w:abstractNumId w:val="31"/>
  </w:num>
  <w:num w:numId="38">
    <w:abstractNumId w:val="23"/>
  </w:num>
  <w:num w:numId="39">
    <w:abstractNumId w:val="40"/>
  </w:num>
  <w:num w:numId="40">
    <w:abstractNumId w:val="15"/>
  </w:num>
  <w:num w:numId="41">
    <w:abstractNumId w:val="24"/>
  </w:num>
  <w:num w:numId="42">
    <w:abstractNumId w:val="30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93E880C-C305-4CFC-91C3-208FF0EAA862}"/>
    <w:docVar w:name="dgnword-eventsink" w:val="763184072"/>
  </w:docVars>
  <w:rsids>
    <w:rsidRoot w:val="008C2B60"/>
    <w:rsid w:val="000009F9"/>
    <w:rsid w:val="0001274D"/>
    <w:rsid w:val="000227B2"/>
    <w:rsid w:val="0002503A"/>
    <w:rsid w:val="00027819"/>
    <w:rsid w:val="0003527A"/>
    <w:rsid w:val="00037AC2"/>
    <w:rsid w:val="0006561C"/>
    <w:rsid w:val="00072793"/>
    <w:rsid w:val="00091A6E"/>
    <w:rsid w:val="000D2770"/>
    <w:rsid w:val="000E78C7"/>
    <w:rsid w:val="000F7CF9"/>
    <w:rsid w:val="001344A8"/>
    <w:rsid w:val="00134F0B"/>
    <w:rsid w:val="00164D86"/>
    <w:rsid w:val="00164DA1"/>
    <w:rsid w:val="0019477C"/>
    <w:rsid w:val="001A65E9"/>
    <w:rsid w:val="001A6A92"/>
    <w:rsid w:val="001A7EDE"/>
    <w:rsid w:val="001B47CF"/>
    <w:rsid w:val="002320F0"/>
    <w:rsid w:val="00232539"/>
    <w:rsid w:val="00245BB5"/>
    <w:rsid w:val="00251D87"/>
    <w:rsid w:val="00261661"/>
    <w:rsid w:val="0029121D"/>
    <w:rsid w:val="0029757A"/>
    <w:rsid w:val="002A197F"/>
    <w:rsid w:val="002C4C48"/>
    <w:rsid w:val="002E6E8D"/>
    <w:rsid w:val="002F26ED"/>
    <w:rsid w:val="00310A56"/>
    <w:rsid w:val="00314136"/>
    <w:rsid w:val="003637A7"/>
    <w:rsid w:val="003643EC"/>
    <w:rsid w:val="00367AFF"/>
    <w:rsid w:val="003B73F2"/>
    <w:rsid w:val="003C3D2F"/>
    <w:rsid w:val="003D0D6C"/>
    <w:rsid w:val="003D35E5"/>
    <w:rsid w:val="003D45DE"/>
    <w:rsid w:val="003E058A"/>
    <w:rsid w:val="003F09A8"/>
    <w:rsid w:val="0040189B"/>
    <w:rsid w:val="004167EF"/>
    <w:rsid w:val="00430F9B"/>
    <w:rsid w:val="00443536"/>
    <w:rsid w:val="00455E90"/>
    <w:rsid w:val="00470AB9"/>
    <w:rsid w:val="004928D1"/>
    <w:rsid w:val="004A3590"/>
    <w:rsid w:val="004B0B20"/>
    <w:rsid w:val="004B4123"/>
    <w:rsid w:val="004C0B79"/>
    <w:rsid w:val="004D7FC8"/>
    <w:rsid w:val="004E0C11"/>
    <w:rsid w:val="004F07D4"/>
    <w:rsid w:val="00502077"/>
    <w:rsid w:val="00504541"/>
    <w:rsid w:val="00537102"/>
    <w:rsid w:val="0053766F"/>
    <w:rsid w:val="005401B7"/>
    <w:rsid w:val="00552E22"/>
    <w:rsid w:val="00555D57"/>
    <w:rsid w:val="00570790"/>
    <w:rsid w:val="005A556C"/>
    <w:rsid w:val="005B17B8"/>
    <w:rsid w:val="005B5FA7"/>
    <w:rsid w:val="005B7BF5"/>
    <w:rsid w:val="005C04F0"/>
    <w:rsid w:val="005C4742"/>
    <w:rsid w:val="00621ACE"/>
    <w:rsid w:val="00622751"/>
    <w:rsid w:val="00653B7D"/>
    <w:rsid w:val="00653FEC"/>
    <w:rsid w:val="00654CCA"/>
    <w:rsid w:val="0068502E"/>
    <w:rsid w:val="006965D0"/>
    <w:rsid w:val="006D58ED"/>
    <w:rsid w:val="006E4DA2"/>
    <w:rsid w:val="006F7BC5"/>
    <w:rsid w:val="0070781C"/>
    <w:rsid w:val="00720428"/>
    <w:rsid w:val="0072219F"/>
    <w:rsid w:val="007355AF"/>
    <w:rsid w:val="00735955"/>
    <w:rsid w:val="0073621E"/>
    <w:rsid w:val="00753069"/>
    <w:rsid w:val="007623AE"/>
    <w:rsid w:val="007677E1"/>
    <w:rsid w:val="00776216"/>
    <w:rsid w:val="007956DC"/>
    <w:rsid w:val="007D5806"/>
    <w:rsid w:val="007F32AB"/>
    <w:rsid w:val="007F6E94"/>
    <w:rsid w:val="00820D91"/>
    <w:rsid w:val="0083563A"/>
    <w:rsid w:val="008366C7"/>
    <w:rsid w:val="00850AFA"/>
    <w:rsid w:val="00852799"/>
    <w:rsid w:val="00854B3F"/>
    <w:rsid w:val="008600E3"/>
    <w:rsid w:val="0086253C"/>
    <w:rsid w:val="00865725"/>
    <w:rsid w:val="008B1673"/>
    <w:rsid w:val="008B21A8"/>
    <w:rsid w:val="008C2B60"/>
    <w:rsid w:val="008C6BC4"/>
    <w:rsid w:val="00901E7C"/>
    <w:rsid w:val="00913E9F"/>
    <w:rsid w:val="00924C83"/>
    <w:rsid w:val="0095394B"/>
    <w:rsid w:val="00954082"/>
    <w:rsid w:val="00974EC3"/>
    <w:rsid w:val="00990639"/>
    <w:rsid w:val="009951D9"/>
    <w:rsid w:val="009952CA"/>
    <w:rsid w:val="0099581F"/>
    <w:rsid w:val="009A0B1B"/>
    <w:rsid w:val="009B1E88"/>
    <w:rsid w:val="009C4EF6"/>
    <w:rsid w:val="00A17567"/>
    <w:rsid w:val="00A279CF"/>
    <w:rsid w:val="00A31EB1"/>
    <w:rsid w:val="00A43061"/>
    <w:rsid w:val="00A43E6A"/>
    <w:rsid w:val="00A713F2"/>
    <w:rsid w:val="00A71EF7"/>
    <w:rsid w:val="00A77DCE"/>
    <w:rsid w:val="00AA1BBB"/>
    <w:rsid w:val="00AC699E"/>
    <w:rsid w:val="00AE0B1D"/>
    <w:rsid w:val="00AE5CEE"/>
    <w:rsid w:val="00AF280B"/>
    <w:rsid w:val="00B154BC"/>
    <w:rsid w:val="00B344DA"/>
    <w:rsid w:val="00BB58F7"/>
    <w:rsid w:val="00BC18A1"/>
    <w:rsid w:val="00BE677D"/>
    <w:rsid w:val="00C27904"/>
    <w:rsid w:val="00C27F99"/>
    <w:rsid w:val="00C55D83"/>
    <w:rsid w:val="00C656E5"/>
    <w:rsid w:val="00C703AE"/>
    <w:rsid w:val="00C7558F"/>
    <w:rsid w:val="00CB49E4"/>
    <w:rsid w:val="00CB76B8"/>
    <w:rsid w:val="00CD7524"/>
    <w:rsid w:val="00D54D00"/>
    <w:rsid w:val="00D568BE"/>
    <w:rsid w:val="00D62C9B"/>
    <w:rsid w:val="00D73BD3"/>
    <w:rsid w:val="00D74D12"/>
    <w:rsid w:val="00DA4B5A"/>
    <w:rsid w:val="00DC44FA"/>
    <w:rsid w:val="00DD40E1"/>
    <w:rsid w:val="00DD5C3C"/>
    <w:rsid w:val="00E1717F"/>
    <w:rsid w:val="00E65F33"/>
    <w:rsid w:val="00E8254B"/>
    <w:rsid w:val="00E87884"/>
    <w:rsid w:val="00E87E40"/>
    <w:rsid w:val="00E9004C"/>
    <w:rsid w:val="00EA2E06"/>
    <w:rsid w:val="00F10961"/>
    <w:rsid w:val="00F131B5"/>
    <w:rsid w:val="00F13B48"/>
    <w:rsid w:val="00F42A71"/>
    <w:rsid w:val="00F4666D"/>
    <w:rsid w:val="00F53F80"/>
    <w:rsid w:val="00F571F8"/>
    <w:rsid w:val="00F57A00"/>
    <w:rsid w:val="00F704F4"/>
    <w:rsid w:val="00F7521F"/>
    <w:rsid w:val="00F96B8B"/>
    <w:rsid w:val="00FB018B"/>
    <w:rsid w:val="00FC50F7"/>
    <w:rsid w:val="00F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198B624"/>
  <w15:chartTrackingRefBased/>
  <w15:docId w15:val="{3A63B066-D13E-4D0E-AF0C-D7B16F0E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2B60"/>
  </w:style>
  <w:style w:type="paragraph" w:styleId="Heading1">
    <w:name w:val="heading 1"/>
    <w:basedOn w:val="Normal"/>
    <w:next w:val="Normal"/>
    <w:link w:val="Heading1Char"/>
    <w:uiPriority w:val="1"/>
    <w:qFormat/>
    <w:rsid w:val="000D2770"/>
    <w:pPr>
      <w:keepNext/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4536"/>
        <w:tab w:val="right" w:pos="9027"/>
      </w:tabs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D2770"/>
    <w:pPr>
      <w:keepNext/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right" w:pos="9027"/>
      </w:tabs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5B5FA7"/>
    <w:pPr>
      <w:keepNext/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4536"/>
        <w:tab w:val="right" w:pos="9027"/>
      </w:tabs>
      <w:overflowPunct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D2770"/>
    <w:pPr>
      <w:keepNext/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4536"/>
        <w:tab w:val="right" w:pos="9027"/>
      </w:tabs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5">
    <w:name w:val="heading 5"/>
    <w:basedOn w:val="Default"/>
    <w:next w:val="Default"/>
    <w:link w:val="Heading5Char"/>
    <w:semiHidden/>
    <w:unhideWhenUsed/>
    <w:qFormat/>
    <w:rsid w:val="000D2770"/>
    <w:pPr>
      <w:outlineLvl w:val="4"/>
    </w:pPr>
    <w:rPr>
      <w:color w:val="auto"/>
      <w:sz w:val="20"/>
    </w:rPr>
  </w:style>
  <w:style w:type="paragraph" w:styleId="Heading6">
    <w:name w:val="heading 6"/>
    <w:basedOn w:val="Default"/>
    <w:next w:val="Default"/>
    <w:link w:val="Heading6Char"/>
    <w:semiHidden/>
    <w:unhideWhenUsed/>
    <w:qFormat/>
    <w:rsid w:val="000D2770"/>
    <w:pPr>
      <w:outlineLvl w:val="5"/>
    </w:pPr>
    <w:rPr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B60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3"/>
    </w:rPr>
  </w:style>
  <w:style w:type="paragraph" w:customStyle="1" w:styleId="Hangindent">
    <w:name w:val="Hang indent"/>
    <w:basedOn w:val="Normal"/>
    <w:qFormat/>
    <w:rsid w:val="008C2B60"/>
    <w:pPr>
      <w:spacing w:after="120" w:line="240" w:lineRule="auto"/>
      <w:ind w:left="1418" w:hanging="567"/>
    </w:pPr>
    <w:rPr>
      <w:rFonts w:ascii="Times New Roman" w:eastAsia="Calibri" w:hAnsi="Times New Roman" w:cs="Times New Roman"/>
      <w:sz w:val="23"/>
      <w:szCs w:val="23"/>
    </w:rPr>
  </w:style>
  <w:style w:type="paragraph" w:customStyle="1" w:styleId="Doublehangindent">
    <w:name w:val="Double hang indent"/>
    <w:basedOn w:val="Hangindent"/>
    <w:qFormat/>
    <w:rsid w:val="008C2B60"/>
    <w:pPr>
      <w:spacing w:before="120"/>
      <w:ind w:left="1701"/>
      <w:jc w:val="both"/>
    </w:pPr>
    <w:rPr>
      <w:rFonts w:eastAsiaTheme="minorHAnsi" w:cstheme="minorBidi"/>
    </w:rPr>
  </w:style>
  <w:style w:type="character" w:styleId="CommentReference">
    <w:name w:val="annotation reference"/>
    <w:basedOn w:val="DefaultParagraphFont"/>
    <w:uiPriority w:val="99"/>
    <w:rsid w:val="008C2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C2B60"/>
    <w:pPr>
      <w:spacing w:after="200" w:line="240" w:lineRule="auto"/>
    </w:pPr>
    <w:rPr>
      <w:rFonts w:eastAsia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2B60"/>
    <w:rPr>
      <w:rFonts w:eastAsia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B60"/>
    <w:rPr>
      <w:rFonts w:ascii="Segoe UI" w:hAnsi="Segoe UI" w:cs="Segoe UI"/>
      <w:sz w:val="18"/>
      <w:szCs w:val="18"/>
    </w:rPr>
  </w:style>
  <w:style w:type="paragraph" w:customStyle="1" w:styleId="NoteHeader">
    <w:name w:val="NoteHeader"/>
    <w:basedOn w:val="Normal"/>
    <w:qFormat/>
    <w:rsid w:val="000F7CF9"/>
    <w:pPr>
      <w:autoSpaceDE w:val="0"/>
      <w:autoSpaceDN w:val="0"/>
      <w:adjustRightInd w:val="0"/>
      <w:spacing w:before="120" w:after="0" w:line="240" w:lineRule="auto"/>
      <w:ind w:left="1134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oteText">
    <w:name w:val="NoteText"/>
    <w:basedOn w:val="Normal"/>
    <w:qFormat/>
    <w:rsid w:val="000F7CF9"/>
    <w:pPr>
      <w:autoSpaceDE w:val="0"/>
      <w:autoSpaceDN w:val="0"/>
      <w:adjustRightInd w:val="0"/>
      <w:spacing w:before="120" w:after="0" w:line="240" w:lineRule="auto"/>
      <w:ind w:left="1418"/>
      <w:jc w:val="both"/>
    </w:pPr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95394B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167EF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167EF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167EF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167EF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9121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7558F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1A7ED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57079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57079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57079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7079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57079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7079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B344D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B344D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D277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D2770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5B5FA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0D277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0D2770"/>
    <w:rPr>
      <w:rFonts w:ascii="KFJALC+TimesNewRoman,Bold" w:eastAsia="Times New Roman" w:hAnsi="KFJALC+TimesNewRoman,Bold" w:cs="Times New Roman"/>
      <w:sz w:val="2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0D2770"/>
    <w:rPr>
      <w:rFonts w:ascii="KFJALC+TimesNewRoman,Bold" w:eastAsia="Times New Roman" w:hAnsi="KFJALC+TimesNewRoman,Bold" w:cs="Times New Roman"/>
      <w:sz w:val="20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D2770"/>
  </w:style>
  <w:style w:type="numbering" w:customStyle="1" w:styleId="NoList11">
    <w:name w:val="No List11"/>
    <w:next w:val="NoList"/>
    <w:uiPriority w:val="99"/>
    <w:semiHidden/>
    <w:unhideWhenUsed/>
    <w:rsid w:val="000D2770"/>
  </w:style>
  <w:style w:type="character" w:styleId="Hyperlink">
    <w:name w:val="Hyperlink"/>
    <w:basedOn w:val="DefaultParagraphFont"/>
    <w:uiPriority w:val="99"/>
    <w:unhideWhenUsed/>
    <w:rsid w:val="000D2770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0D2770"/>
    <w:rPr>
      <w:color w:val="800080"/>
      <w:u w:val="single"/>
    </w:rPr>
  </w:style>
  <w:style w:type="paragraph" w:customStyle="1" w:styleId="msonormal0">
    <w:name w:val="msonormal"/>
    <w:basedOn w:val="Normal"/>
    <w:rsid w:val="000D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D277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D277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77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D2770"/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semiHidden/>
    <w:unhideWhenUsed/>
    <w:rsid w:val="000D2770"/>
    <w:pPr>
      <w:numPr>
        <w:numId w:val="7"/>
      </w:numPr>
      <w:tabs>
        <w:tab w:val="clear" w:pos="360"/>
      </w:tabs>
      <w:overflowPunct w:val="0"/>
      <w:autoSpaceDE w:val="0"/>
      <w:autoSpaceDN w:val="0"/>
      <w:adjustRightInd w:val="0"/>
      <w:spacing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semiHidden/>
    <w:unhideWhenUsed/>
    <w:rsid w:val="000D2770"/>
    <w:pPr>
      <w:numPr>
        <w:numId w:val="8"/>
      </w:numPr>
      <w:tabs>
        <w:tab w:val="clear" w:pos="360"/>
      </w:tabs>
      <w:overflowPunct w:val="0"/>
      <w:autoSpaceDE w:val="0"/>
      <w:autoSpaceDN w:val="0"/>
      <w:adjustRightInd w:val="0"/>
      <w:spacing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0D2770"/>
    <w:pPr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</w:tabs>
      <w:overflowPunct w:val="0"/>
      <w:autoSpaceDE w:val="0"/>
      <w:autoSpaceDN w:val="0"/>
      <w:adjustRightInd w:val="0"/>
      <w:spacing w:after="0" w:line="240" w:lineRule="auto"/>
      <w:ind w:left="1276" w:hanging="127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D2770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0D2770"/>
    <w:pPr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D277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0D2770"/>
    <w:pPr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</w:tabs>
      <w:overflowPunct w:val="0"/>
      <w:autoSpaceDE w:val="0"/>
      <w:autoSpaceDN w:val="0"/>
      <w:adjustRightInd w:val="0"/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D2770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0D2770"/>
    <w:pPr>
      <w:widowControl w:val="0"/>
      <w:autoSpaceDE w:val="0"/>
      <w:autoSpaceDN w:val="0"/>
      <w:adjustRightInd w:val="0"/>
      <w:spacing w:after="0" w:line="240" w:lineRule="auto"/>
    </w:pPr>
    <w:rPr>
      <w:rFonts w:ascii="KFJALC+TimesNewRoman,Bold" w:eastAsia="Times New Roman" w:hAnsi="KFJALC+TimesNewRoman,Bold" w:cs="Times New Roman"/>
      <w:color w:val="000000"/>
      <w:sz w:val="24"/>
      <w:szCs w:val="24"/>
      <w:lang w:val="en-US"/>
    </w:rPr>
  </w:style>
  <w:style w:type="paragraph" w:customStyle="1" w:styleId="2UnevenColumns">
    <w:name w:val="2 Uneven Columns"/>
    <w:basedOn w:val="Normal"/>
    <w:rsid w:val="000D2770"/>
    <w:pPr>
      <w:overflowPunct w:val="0"/>
      <w:autoSpaceDE w:val="0"/>
      <w:autoSpaceDN w:val="0"/>
      <w:adjustRightInd w:val="0"/>
      <w:spacing w:after="120" w:line="240" w:lineRule="auto"/>
      <w:ind w:left="1701" w:hanging="1134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ubsectionChar">
    <w:name w:val="subsection Char"/>
    <w:aliases w:val="ss Char"/>
    <w:link w:val="subsection"/>
    <w:locked/>
    <w:rsid w:val="000D2770"/>
    <w:rPr>
      <w:rFonts w:ascii="Calibri" w:eastAsia="Calibri" w:hAnsi="Calibri" w:cs="Calibri"/>
      <w:sz w:val="24"/>
      <w:szCs w:val="24"/>
      <w:lang w:val="en-US" w:bidi="en-US"/>
    </w:rPr>
  </w:style>
  <w:style w:type="paragraph" w:customStyle="1" w:styleId="subsection">
    <w:name w:val="subsection"/>
    <w:aliases w:val="ss"/>
    <w:basedOn w:val="Normal"/>
    <w:link w:val="subsectionChar"/>
    <w:rsid w:val="000D2770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val="en-US" w:bidi="en-US"/>
    </w:rPr>
  </w:style>
  <w:style w:type="character" w:customStyle="1" w:styleId="notetextChar">
    <w:name w:val="note(text) Char"/>
    <w:aliases w:val="n Char"/>
    <w:link w:val="notetext0"/>
    <w:locked/>
    <w:rsid w:val="000D2770"/>
    <w:rPr>
      <w:sz w:val="18"/>
    </w:rPr>
  </w:style>
  <w:style w:type="paragraph" w:customStyle="1" w:styleId="notetext0">
    <w:name w:val="note(text)"/>
    <w:aliases w:val="n"/>
    <w:basedOn w:val="Normal"/>
    <w:link w:val="notetextChar"/>
    <w:rsid w:val="000D2770"/>
    <w:pPr>
      <w:spacing w:before="122" w:after="0" w:line="240" w:lineRule="auto"/>
      <w:ind w:left="1985" w:hanging="851"/>
    </w:pPr>
    <w:rPr>
      <w:sz w:val="18"/>
    </w:rPr>
  </w:style>
  <w:style w:type="paragraph" w:customStyle="1" w:styleId="notepara">
    <w:name w:val="note(para)"/>
    <w:aliases w:val="na"/>
    <w:basedOn w:val="Normal"/>
    <w:rsid w:val="000D2770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5">
    <w:name w:val="ActHead 5"/>
    <w:aliases w:val="s"/>
    <w:basedOn w:val="Normal"/>
    <w:next w:val="Normal"/>
    <w:qFormat/>
    <w:rsid w:val="000D2770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AmSchNo">
    <w:name w:val="CharAmSchNo"/>
    <w:basedOn w:val="DefaultParagraphFont"/>
    <w:rsid w:val="000D2770"/>
    <w:rPr>
      <w:rFonts w:ascii="Arial" w:hAnsi="Arial" w:cs="Arial" w:hint="default"/>
    </w:rPr>
  </w:style>
  <w:style w:type="character" w:customStyle="1" w:styleId="CharAmSchText">
    <w:name w:val="CharAmSchText"/>
    <w:basedOn w:val="DefaultParagraphFont"/>
    <w:rsid w:val="000D2770"/>
    <w:rPr>
      <w:rFonts w:ascii="Arial" w:hAnsi="Arial" w:cs="Arial" w:hint="default"/>
    </w:rPr>
  </w:style>
  <w:style w:type="character" w:customStyle="1" w:styleId="CharSchPTNo">
    <w:name w:val="CharSchPTNo"/>
    <w:basedOn w:val="DefaultParagraphFont"/>
    <w:rsid w:val="000D2770"/>
    <w:rPr>
      <w:rFonts w:ascii="Arial" w:hAnsi="Arial" w:cs="Arial" w:hint="default"/>
    </w:rPr>
  </w:style>
  <w:style w:type="character" w:customStyle="1" w:styleId="CharSchPTText">
    <w:name w:val="CharSchPTText"/>
    <w:basedOn w:val="DefaultParagraphFont"/>
    <w:rsid w:val="000D2770"/>
    <w:rPr>
      <w:rFonts w:ascii="Arial" w:hAnsi="Arial" w:cs="Arial" w:hint="default"/>
    </w:rPr>
  </w:style>
  <w:style w:type="paragraph" w:styleId="BodyTextIndent3">
    <w:name w:val="Body Text Indent 3"/>
    <w:basedOn w:val="Default"/>
    <w:next w:val="Default"/>
    <w:link w:val="BodyTextIndent3Char"/>
    <w:semiHidden/>
    <w:unhideWhenUsed/>
    <w:rsid w:val="000D2770"/>
    <w:pPr>
      <w:spacing w:after="60"/>
    </w:pPr>
    <w:rPr>
      <w:color w:val="auto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D2770"/>
    <w:rPr>
      <w:rFonts w:ascii="KFJALC+TimesNewRoman,Bold" w:eastAsia="Times New Roman" w:hAnsi="KFJALC+TimesNewRoman,Bold" w:cs="Times New Roman"/>
      <w:sz w:val="20"/>
      <w:szCs w:val="24"/>
      <w:lang w:val="en-US"/>
    </w:rPr>
  </w:style>
  <w:style w:type="character" w:customStyle="1" w:styleId="CharSectno">
    <w:name w:val="CharSectno"/>
    <w:basedOn w:val="DefaultParagraphFont"/>
    <w:rsid w:val="000D27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770"/>
    <w:pPr>
      <w:spacing w:after="160"/>
    </w:pPr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770"/>
    <w:rPr>
      <w:rFonts w:eastAsia="Times New Roman" w:cs="Times New Roman"/>
      <w:b/>
      <w:bCs/>
      <w:sz w:val="20"/>
      <w:szCs w:val="20"/>
      <w:lang w:eastAsia="en-AU"/>
    </w:rPr>
  </w:style>
  <w:style w:type="numbering" w:customStyle="1" w:styleId="NoList2">
    <w:name w:val="No List2"/>
    <w:next w:val="NoList"/>
    <w:uiPriority w:val="99"/>
    <w:semiHidden/>
    <w:unhideWhenUsed/>
    <w:rsid w:val="000D2770"/>
  </w:style>
  <w:style w:type="table" w:customStyle="1" w:styleId="TableGrid16">
    <w:name w:val="Table Grid16"/>
    <w:basedOn w:val="TableNormal"/>
    <w:next w:val="TableGrid"/>
    <w:uiPriority w:val="59"/>
    <w:rsid w:val="000D2770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0D277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E65F3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E65F3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E65F3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E65F3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E65F3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E65F3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E65F3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E65F3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E65F3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E65F3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E65F3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E65F3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E65F3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E65F3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E65F3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65F3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E65F3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E65F3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E65F3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E65F3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9477C"/>
    <w:pPr>
      <w:keepLines/>
      <w:tabs>
        <w:tab w:val="clear" w:pos="851"/>
        <w:tab w:val="clear" w:pos="1276"/>
        <w:tab w:val="clear" w:pos="1701"/>
        <w:tab w:val="clear" w:pos="2126"/>
        <w:tab w:val="clear" w:pos="2552"/>
        <w:tab w:val="clear" w:pos="2977"/>
        <w:tab w:val="clear" w:pos="4536"/>
        <w:tab w:val="clear" w:pos="9027"/>
      </w:tabs>
      <w:overflowPunct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19477C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A43E6A"/>
    <w:pPr>
      <w:spacing w:after="100"/>
    </w:pPr>
    <w:rPr>
      <w:rFonts w:ascii="Times New Roman" w:hAnsi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5B17B8"/>
    <w:pPr>
      <w:spacing w:after="100"/>
      <w:ind w:left="220"/>
    </w:pPr>
    <w:rPr>
      <w:rFonts w:eastAsiaTheme="minorEastAsia" w:cs="Times New Roman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F42A71"/>
  </w:style>
  <w:style w:type="numbering" w:customStyle="1" w:styleId="NoList12">
    <w:name w:val="No List12"/>
    <w:next w:val="NoList"/>
    <w:uiPriority w:val="99"/>
    <w:semiHidden/>
    <w:unhideWhenUsed/>
    <w:rsid w:val="00F42A71"/>
  </w:style>
  <w:style w:type="numbering" w:customStyle="1" w:styleId="NoList21">
    <w:name w:val="No List21"/>
    <w:next w:val="NoList"/>
    <w:uiPriority w:val="99"/>
    <w:semiHidden/>
    <w:unhideWhenUsed/>
    <w:rsid w:val="00F42A71"/>
  </w:style>
  <w:style w:type="table" w:customStyle="1" w:styleId="TableGrid49">
    <w:name w:val="Table Grid49"/>
    <w:basedOn w:val="TableNormal"/>
    <w:next w:val="TableGrid"/>
    <w:uiPriority w:val="59"/>
    <w:rsid w:val="00F42A71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">
    <w:name w:val="Table Grid47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">
    <w:name w:val="Table Grid48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F42A71"/>
  </w:style>
  <w:style w:type="table" w:customStyle="1" w:styleId="TableGrid511">
    <w:name w:val="Table Grid51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F42A71"/>
  </w:style>
  <w:style w:type="numbering" w:customStyle="1" w:styleId="NoList121">
    <w:name w:val="No List121"/>
    <w:next w:val="NoList"/>
    <w:uiPriority w:val="99"/>
    <w:semiHidden/>
    <w:unhideWhenUsed/>
    <w:rsid w:val="00F42A71"/>
  </w:style>
  <w:style w:type="numbering" w:customStyle="1" w:styleId="NoList1111">
    <w:name w:val="No List1111"/>
    <w:next w:val="NoList"/>
    <w:uiPriority w:val="99"/>
    <w:semiHidden/>
    <w:unhideWhenUsed/>
    <w:rsid w:val="00F42A71"/>
  </w:style>
  <w:style w:type="numbering" w:customStyle="1" w:styleId="NoList211">
    <w:name w:val="No List211"/>
    <w:next w:val="NoList"/>
    <w:uiPriority w:val="99"/>
    <w:semiHidden/>
    <w:unhideWhenUsed/>
    <w:rsid w:val="00F42A71"/>
  </w:style>
  <w:style w:type="table" w:customStyle="1" w:styleId="TableGrid1621">
    <w:name w:val="Table Grid1621"/>
    <w:basedOn w:val="TableNormal"/>
    <w:next w:val="TableGrid"/>
    <w:uiPriority w:val="59"/>
    <w:rsid w:val="00F42A71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uiPriority w:val="59"/>
    <w:rsid w:val="00F42A7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edPara">
    <w:name w:val="IndentedPara"/>
    <w:basedOn w:val="Normal"/>
    <w:next w:val="Hangindent"/>
    <w:qFormat/>
    <w:rsid w:val="00D74D12"/>
    <w:pPr>
      <w:tabs>
        <w:tab w:val="left" w:pos="851"/>
      </w:tabs>
      <w:autoSpaceDE w:val="0"/>
      <w:autoSpaceDN w:val="0"/>
      <w:adjustRightInd w:val="0"/>
      <w:spacing w:before="120" w:after="120" w:line="240" w:lineRule="auto"/>
      <w:ind w:left="851"/>
    </w:pPr>
    <w:rPr>
      <w:rFonts w:ascii="Times New Roman" w:eastAsia="Times New Roman" w:hAnsi="Times New Roman" w:cs="Times New Roman"/>
      <w:color w:val="000000"/>
      <w:sz w:val="23"/>
      <w:szCs w:val="23"/>
      <w:lang w:val="en-US"/>
    </w:rPr>
  </w:style>
  <w:style w:type="paragraph" w:customStyle="1" w:styleId="Galley">
    <w:name w:val="Galley"/>
    <w:rsid w:val="00924C83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0" w:line="170" w:lineRule="exact"/>
      <w:jc w:val="both"/>
    </w:pPr>
    <w:rPr>
      <w:rFonts w:ascii="CG Times (W1)" w:eastAsia="Times New Roman" w:hAnsi="CG Times (W1)" w:cs="Times New Roman"/>
      <w:sz w:val="17"/>
      <w:szCs w:val="20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924C83"/>
    <w:pPr>
      <w:widowControl w:val="0"/>
      <w:autoSpaceDE w:val="0"/>
      <w:autoSpaceDN w:val="0"/>
      <w:adjustRightInd w:val="0"/>
      <w:spacing w:after="0" w:line="240" w:lineRule="auto"/>
      <w:ind w:left="1437" w:hanging="708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924C83"/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customStyle="1" w:styleId="TableParagraph">
    <w:name w:val="Table Paragraph"/>
    <w:basedOn w:val="Normal"/>
    <w:uiPriority w:val="1"/>
    <w:qFormat/>
    <w:rsid w:val="00924C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table" w:customStyle="1" w:styleId="TableGrid67">
    <w:name w:val="Table Grid67"/>
    <w:basedOn w:val="TableNormal"/>
    <w:next w:val="TableGrid"/>
    <w:uiPriority w:val="59"/>
    <w:rsid w:val="00924C8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924C8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3926E4-2E9B-4A72-91DE-3ED209D14896}"/>
</file>

<file path=customXml/itemProps2.xml><?xml version="1.0" encoding="utf-8"?>
<ds:datastoreItem xmlns:ds="http://schemas.openxmlformats.org/officeDocument/2006/customXml" ds:itemID="{83DF6AF9-E1DB-4786-BF8D-93DF4D932805}"/>
</file>

<file path=customXml/itemProps3.xml><?xml version="1.0" encoding="utf-8"?>
<ds:datastoreItem xmlns:ds="http://schemas.openxmlformats.org/officeDocument/2006/customXml" ds:itemID="{BFAFD17E-6621-4389-BA9E-A2BFAE84A637}"/>
</file>

<file path=customXml/itemProps4.xml><?xml version="1.0" encoding="utf-8"?>
<ds:datastoreItem xmlns:ds="http://schemas.openxmlformats.org/officeDocument/2006/customXml" ds:itemID="{845C8DC6-CAF0-4EB6-AA79-68F62BBE23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ER&amp;D Court (Native Title) Rules 2001 - Schedule 1 - Forms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 to Schedule 1 - Forms Environment Resources and Development (Native Title) Rules 2001</dc:title>
  <dc:subject/>
  <dc:creator>Courts Administration Authority</dc:creator>
  <cp:keywords/>
  <dc:description>ER&amp;D Court (Native Title) Rules 2001 - Index to Schedule 1 - Forms inserted by Amendment No. 1 effective 18 May 2020</dc:description>
  <cp:lastPrinted>2020-04-09T04:12:00Z</cp:lastPrinted>
  <dcterms:created xsi:type="dcterms:W3CDTF">2020-06-02T03:01:00Z</dcterms:created>
  <dcterms:modified xsi:type="dcterms:W3CDTF">2020-06-02T03:01:00Z</dcterms:modified>
</cp:coreProperties>
</file>